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rsidR="00030A10" w:rsidRPr="00BA464E" w:rsidRDefault="00030A10" w:rsidP="00BA464E">
      <w:pPr>
        <w:pStyle w:val="Heading1"/>
        <w:spacing w:before="120"/>
        <w:rPr>
          <w:rFonts w:ascii="Arial" w:eastAsia="Times New Roman" w:hAnsi="Arial" w:cs="Arial"/>
          <w:color w:val="auto"/>
          <w:sz w:val="28"/>
        </w:rPr>
      </w:pPr>
      <w:bookmarkStart w:id="0" w:name="Top"/>
      <w:bookmarkEnd w:id="0"/>
      <w:r w:rsidRPr="00BA464E">
        <w:rPr>
          <w:rFonts w:ascii="Arial" w:eastAsia="Times New Roman" w:hAnsi="Arial" w:cs="Arial"/>
          <w:color w:val="auto"/>
          <w:sz w:val="28"/>
        </w:rPr>
        <w:t xml:space="preserve">TITLE: </w:t>
      </w:r>
      <w:r w:rsidR="00637132">
        <w:rPr>
          <w:rFonts w:ascii="Arial" w:eastAsia="Times New Roman" w:hAnsi="Arial" w:cs="Arial"/>
          <w:color w:val="auto"/>
          <w:sz w:val="28"/>
        </w:rPr>
        <w:t xml:space="preserve">What’s that </w:t>
      </w:r>
      <w:r w:rsidR="00200B74">
        <w:rPr>
          <w:rFonts w:ascii="Arial" w:eastAsia="Times New Roman" w:hAnsi="Arial" w:cs="Arial"/>
          <w:color w:val="auto"/>
          <w:sz w:val="28"/>
        </w:rPr>
        <w:t>sound</w:t>
      </w:r>
      <w:r w:rsidR="00637132">
        <w:rPr>
          <w:rFonts w:ascii="Arial" w:eastAsia="Times New Roman" w:hAnsi="Arial" w:cs="Arial"/>
          <w:color w:val="auto"/>
          <w:sz w:val="28"/>
        </w:rPr>
        <w:t>?</w:t>
      </w:r>
    </w:p>
    <w:p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sidRPr="001C1AA8">
        <w:rPr>
          <w:rFonts w:ascii="Arial" w:eastAsia="Times New Roman" w:hAnsi="Arial" w:cs="Arial"/>
          <w:b/>
          <w:i/>
          <w:color w:val="auto"/>
          <w:sz w:val="28"/>
        </w:rPr>
        <w:t xml:space="preserve">Subtitle: </w:t>
      </w:r>
      <w:r w:rsidR="00880263" w:rsidRPr="00FC6374">
        <w:rPr>
          <w:rFonts w:ascii="Arial" w:hAnsi="Arial" w:cs="Arial"/>
        </w:rPr>
        <w:t>Quantifying and d</w:t>
      </w:r>
      <w:r w:rsidR="006D0B15">
        <w:rPr>
          <w:rFonts w:ascii="Arial" w:hAnsi="Arial" w:cs="Arial"/>
        </w:rPr>
        <w:t>escribing</w:t>
      </w:r>
      <w:r w:rsidR="00637132" w:rsidRPr="00FC6374">
        <w:rPr>
          <w:rFonts w:ascii="Arial" w:hAnsi="Arial" w:cs="Arial"/>
        </w:rPr>
        <w:t xml:space="preserve"> </w:t>
      </w:r>
      <w:r w:rsidR="0050005F">
        <w:rPr>
          <w:rFonts w:ascii="Arial" w:hAnsi="Arial" w:cs="Arial"/>
        </w:rPr>
        <w:t xml:space="preserve">marine mammal </w:t>
      </w:r>
      <w:r w:rsidR="00637132" w:rsidRPr="00FC6374">
        <w:rPr>
          <w:rFonts w:ascii="Arial" w:hAnsi="Arial" w:cs="Arial"/>
        </w:rPr>
        <w:t>sounds</w:t>
      </w:r>
      <w:bookmarkStart w:id="1" w:name="_GoBack"/>
      <w:bookmarkEnd w:id="1"/>
    </w:p>
    <w:p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rsidR="00D7712D" w:rsidRDefault="00030A10" w:rsidP="00D77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r w:rsidRPr="001C1AA8">
        <w:rPr>
          <w:rFonts w:ascii="Arial" w:eastAsia="Times New Roman" w:hAnsi="Arial" w:cs="Arial"/>
          <w:color w:val="auto"/>
        </w:rPr>
        <w:t xml:space="preserve"> </w:t>
      </w:r>
      <w:r w:rsidR="00C924CC">
        <w:rPr>
          <w:rFonts w:ascii="Arial" w:eastAsia="Times New Roman" w:hAnsi="Arial" w:cs="Arial"/>
          <w:color w:val="auto"/>
        </w:rPr>
        <w:t>Kimberly Goetz,</w:t>
      </w:r>
      <w:r w:rsidR="00D7712D">
        <w:rPr>
          <w:rFonts w:ascii="Arial" w:eastAsia="Times New Roman" w:hAnsi="Arial" w:cs="Arial"/>
          <w:color w:val="auto"/>
        </w:rPr>
        <w:t xml:space="preserve"> PhD Candidate</w:t>
      </w:r>
      <w:r w:rsidR="00D7712D" w:rsidRPr="001C1AA8">
        <w:rPr>
          <w:rFonts w:ascii="Arial" w:eastAsia="Times New Roman" w:hAnsi="Arial" w:cs="Arial"/>
          <w:color w:val="auto"/>
        </w:rPr>
        <w:t xml:space="preserve">, </w:t>
      </w:r>
      <w:r w:rsidR="00D7712D">
        <w:rPr>
          <w:rFonts w:ascii="Arial" w:eastAsia="Times New Roman" w:hAnsi="Arial" w:cs="Arial"/>
          <w:color w:val="auto"/>
        </w:rPr>
        <w:t>Ecology and Evolutionary Biology</w:t>
      </w:r>
      <w:r w:rsidR="00D7712D" w:rsidRPr="001C1AA8">
        <w:rPr>
          <w:rFonts w:ascii="Arial" w:eastAsia="Times New Roman" w:hAnsi="Arial" w:cs="Arial"/>
          <w:color w:val="auto"/>
        </w:rPr>
        <w:t xml:space="preserve">, </w:t>
      </w:r>
      <w:r w:rsidR="00C924CC">
        <w:rPr>
          <w:rFonts w:ascii="Arial" w:eastAsia="Times New Roman" w:hAnsi="Arial" w:cs="Arial"/>
          <w:color w:val="auto"/>
        </w:rPr>
        <w:t>UCSC</w:t>
      </w:r>
      <w:r w:rsidR="00D7712D">
        <w:rPr>
          <w:rFonts w:ascii="Arial" w:eastAsia="Times New Roman" w:hAnsi="Arial" w:cs="Arial"/>
          <w:color w:val="auto"/>
        </w:rPr>
        <w:t>, CA.</w:t>
      </w:r>
    </w:p>
    <w:p w:rsidR="00C924CC" w:rsidRPr="001C1AA8" w:rsidRDefault="00C924CC" w:rsidP="00D77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Caleb Bryce, PhD Student</w:t>
      </w:r>
      <w:r w:rsidRPr="001C1AA8">
        <w:rPr>
          <w:rFonts w:ascii="Arial" w:eastAsia="Times New Roman" w:hAnsi="Arial" w:cs="Arial"/>
          <w:color w:val="auto"/>
        </w:rPr>
        <w:t xml:space="preserve">, </w:t>
      </w:r>
      <w:r>
        <w:rPr>
          <w:rFonts w:ascii="Arial" w:eastAsia="Times New Roman" w:hAnsi="Arial" w:cs="Arial"/>
          <w:color w:val="auto"/>
        </w:rPr>
        <w:t>Ecology and Evolutionary Biology</w:t>
      </w:r>
      <w:r w:rsidRPr="001C1AA8">
        <w:rPr>
          <w:rFonts w:ascii="Arial" w:eastAsia="Times New Roman" w:hAnsi="Arial" w:cs="Arial"/>
          <w:color w:val="auto"/>
        </w:rPr>
        <w:t xml:space="preserve">, </w:t>
      </w:r>
      <w:r>
        <w:rPr>
          <w:rFonts w:ascii="Arial" w:eastAsia="Times New Roman" w:hAnsi="Arial" w:cs="Arial"/>
          <w:color w:val="auto"/>
        </w:rPr>
        <w:t>UCSC, CA</w:t>
      </w:r>
    </w:p>
    <w:p w:rsidR="00D7712D" w:rsidRPr="001C1AA8" w:rsidRDefault="00E758FC" w:rsidP="00D77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proofErr w:type="spellStart"/>
      <w:r>
        <w:rPr>
          <w:rFonts w:ascii="Arial" w:eastAsia="Times New Roman" w:hAnsi="Arial" w:cs="Arial"/>
          <w:color w:val="auto"/>
        </w:rPr>
        <w:t>Burnne</w:t>
      </w:r>
      <w:proofErr w:type="spellEnd"/>
      <w:r>
        <w:rPr>
          <w:rFonts w:ascii="Arial" w:eastAsia="Times New Roman" w:hAnsi="Arial" w:cs="Arial"/>
          <w:color w:val="auto"/>
        </w:rPr>
        <w:t xml:space="preserve"> Yew</w:t>
      </w:r>
      <w:r w:rsidR="00D7712D">
        <w:rPr>
          <w:rFonts w:ascii="Arial" w:eastAsia="Times New Roman" w:hAnsi="Arial" w:cs="Arial"/>
          <w:color w:val="auto"/>
        </w:rPr>
        <w:t xml:space="preserve">, </w:t>
      </w:r>
      <w:r w:rsidR="007E02AC" w:rsidRPr="003D359A">
        <w:rPr>
          <w:rFonts w:ascii="Arial" w:eastAsia="Times New Roman" w:hAnsi="Arial" w:cs="Arial"/>
          <w:color w:val="auto"/>
        </w:rPr>
        <w:t>Biology</w:t>
      </w:r>
      <w:r w:rsidR="00DE5430">
        <w:rPr>
          <w:rFonts w:ascii="Arial" w:eastAsia="Times New Roman" w:hAnsi="Arial" w:cs="Arial"/>
          <w:color w:val="auto"/>
        </w:rPr>
        <w:t xml:space="preserve"> </w:t>
      </w:r>
      <w:r w:rsidR="00D7712D" w:rsidRPr="003D359A">
        <w:rPr>
          <w:rFonts w:ascii="Arial" w:eastAsia="Times New Roman" w:hAnsi="Arial" w:cs="Arial"/>
          <w:color w:val="auto"/>
        </w:rPr>
        <w:t>Teacher</w:t>
      </w:r>
      <w:r w:rsidR="00D7712D">
        <w:rPr>
          <w:rFonts w:ascii="Arial" w:eastAsia="Times New Roman" w:hAnsi="Arial" w:cs="Arial"/>
          <w:color w:val="auto"/>
        </w:rPr>
        <w:t xml:space="preserve">, </w:t>
      </w:r>
      <w:r w:rsidR="00D7712D" w:rsidRPr="001C1AA8">
        <w:rPr>
          <w:rFonts w:ascii="Arial" w:eastAsia="Times New Roman" w:hAnsi="Arial" w:cs="Arial"/>
          <w:color w:val="auto"/>
        </w:rPr>
        <w:t>Watsonvill</w:t>
      </w:r>
      <w:r w:rsidR="00D7712D">
        <w:rPr>
          <w:rFonts w:ascii="Arial" w:eastAsia="Times New Roman" w:hAnsi="Arial" w:cs="Arial"/>
          <w:color w:val="auto"/>
        </w:rPr>
        <w:t>e High School, Watsonville, CA.</w:t>
      </w:r>
    </w:p>
    <w:p w:rsidR="00D7712D" w:rsidRDefault="00D7712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rsidR="00F176ED" w:rsidRPr="001C1AA8" w:rsidRDefault="00C924C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proofErr w:type="gramStart"/>
      <w:r>
        <w:rPr>
          <w:rFonts w:ascii="Arial" w:eastAsia="Times New Roman" w:hAnsi="Arial" w:cs="Arial"/>
          <w:b/>
          <w:color w:val="auto"/>
        </w:rPr>
        <w:t>Field tested</w:t>
      </w:r>
      <w:proofErr w:type="gramEnd"/>
      <w:r w:rsidR="00030A10" w:rsidRPr="001C1AA8">
        <w:rPr>
          <w:rFonts w:ascii="Arial" w:eastAsia="Times New Roman" w:hAnsi="Arial" w:cs="Arial"/>
          <w:b/>
          <w:color w:val="auto"/>
        </w:rPr>
        <w:t>:</w:t>
      </w:r>
      <w:r w:rsidR="00216396">
        <w:rPr>
          <w:rFonts w:ascii="Arial" w:eastAsia="Times New Roman" w:hAnsi="Arial" w:cs="Arial"/>
          <w:color w:val="auto"/>
        </w:rPr>
        <w:t xml:space="preserve"> </w:t>
      </w:r>
      <w:r w:rsidR="00030A10" w:rsidRPr="001C1AA8">
        <w:rPr>
          <w:rFonts w:ascii="Arial" w:eastAsia="Times New Roman" w:hAnsi="Arial" w:cs="Arial"/>
          <w:color w:val="auto"/>
        </w:rPr>
        <w:t>11</w:t>
      </w:r>
      <w:r w:rsidR="00030A10" w:rsidRPr="001C1AA8">
        <w:rPr>
          <w:rFonts w:ascii="Arial" w:eastAsia="Times New Roman" w:hAnsi="Arial" w:cs="Arial"/>
          <w:color w:val="auto"/>
          <w:vertAlign w:val="superscript"/>
        </w:rPr>
        <w:t>th</w:t>
      </w:r>
      <w:r w:rsidR="00030A10" w:rsidRPr="001C1AA8">
        <w:rPr>
          <w:rFonts w:ascii="Arial" w:eastAsia="Times New Roman" w:hAnsi="Arial" w:cs="Arial"/>
          <w:color w:val="auto"/>
        </w:rPr>
        <w:t xml:space="preserve"> grade Biology, Watsonville High Sch</w:t>
      </w:r>
      <w:r w:rsidR="00DE5430">
        <w:rPr>
          <w:rFonts w:ascii="Arial" w:eastAsia="Times New Roman" w:hAnsi="Arial" w:cs="Arial"/>
          <w:color w:val="auto"/>
        </w:rPr>
        <w:t>ool, Watsonville, CA (Spring</w:t>
      </w:r>
      <w:r w:rsidR="00880263">
        <w:rPr>
          <w:rFonts w:ascii="Arial" w:eastAsia="Times New Roman" w:hAnsi="Arial" w:cs="Arial"/>
          <w:color w:val="auto"/>
        </w:rPr>
        <w:t xml:space="preserve"> 2014</w:t>
      </w:r>
      <w:r w:rsidR="00030A10" w:rsidRPr="001C1AA8">
        <w:rPr>
          <w:rFonts w:ascii="Arial" w:eastAsia="Times New Roman" w:hAnsi="Arial" w:cs="Arial"/>
          <w:color w:val="auto"/>
        </w:rPr>
        <w:t>)</w:t>
      </w:r>
    </w:p>
    <w:p w:rsidR="00F176ED" w:rsidRPr="001C1AA8" w:rsidRDefault="00F176ED" w:rsidP="00F176ED">
      <w:pPr>
        <w:rPr>
          <w:rFonts w:ascii="Arial" w:eastAsia="Times New Roman" w:hAnsi="Arial" w:cs="Arial"/>
        </w:rPr>
      </w:pPr>
    </w:p>
    <w:p w:rsidR="00F176ED" w:rsidRPr="001C1AA8" w:rsidRDefault="00030A10" w:rsidP="00F176ED">
      <w:pPr>
        <w:rPr>
          <w:rFonts w:ascii="Arial" w:eastAsia="Times New Roman" w:hAnsi="Arial" w:cs="Arial"/>
        </w:rPr>
      </w:pPr>
      <w:r w:rsidRPr="001C1AA8">
        <w:rPr>
          <w:rFonts w:ascii="Arial" w:eastAsia="Times New Roman" w:hAnsi="Arial" w:cs="Arial"/>
          <w:b/>
        </w:rPr>
        <w:t>Module Type:</w:t>
      </w:r>
      <w:r w:rsidRPr="001C1AA8">
        <w:rPr>
          <w:rFonts w:ascii="Arial" w:eastAsia="Times New Roman" w:hAnsi="Arial" w:cs="Arial"/>
        </w:rPr>
        <w:t xml:space="preserve"> </w:t>
      </w:r>
      <w:r w:rsidR="00D7712D">
        <w:rPr>
          <w:rFonts w:ascii="Arial" w:eastAsia="Times New Roman" w:hAnsi="Arial" w:cs="Arial"/>
        </w:rPr>
        <w:t>Lecture and lab activity</w:t>
      </w:r>
    </w:p>
    <w:p w:rsidR="00030A10" w:rsidRPr="001C1AA8" w:rsidRDefault="00030A10" w:rsidP="00F176ED">
      <w:pPr>
        <w:rPr>
          <w:rFonts w:ascii="Arial" w:eastAsia="Times New Roman" w:hAnsi="Arial" w:cs="Arial"/>
        </w:rPr>
      </w:pPr>
    </w:p>
    <w:p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Pr="001C1AA8">
        <w:rPr>
          <w:rFonts w:ascii="Arial" w:eastAsia="Times New Roman" w:hAnsi="Arial" w:cs="Arial"/>
        </w:rPr>
        <w:t xml:space="preserve"> </w:t>
      </w:r>
      <w:r w:rsidR="00D7712D">
        <w:rPr>
          <w:rFonts w:ascii="Arial" w:eastAsia="Times New Roman" w:hAnsi="Arial" w:cs="Arial"/>
        </w:rPr>
        <w:t>One 2-hour class period</w:t>
      </w:r>
      <w:r w:rsidR="00F01BB8">
        <w:rPr>
          <w:rFonts w:ascii="Arial" w:eastAsia="Times New Roman" w:hAnsi="Arial" w:cs="Arial"/>
        </w:rPr>
        <w:t xml:space="preserve"> (Lecture and Lab activity)</w:t>
      </w:r>
    </w:p>
    <w:p w:rsidR="00030A10" w:rsidRPr="001C1AA8" w:rsidRDefault="00030A10" w:rsidP="00F176ED">
      <w:pPr>
        <w:rPr>
          <w:rFonts w:ascii="Arial" w:eastAsia="Times New Roman" w:hAnsi="Arial" w:cs="Arial"/>
        </w:rPr>
      </w:pPr>
    </w:p>
    <w:p w:rsidR="00030A10" w:rsidRPr="001C1AA8" w:rsidRDefault="00030A10" w:rsidP="00F176ED">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rsidR="00A02FAA" w:rsidRPr="001C1AA8" w:rsidRDefault="00D7712D" w:rsidP="00030A10">
      <w:pPr>
        <w:pStyle w:val="ListParagraph"/>
        <w:numPr>
          <w:ilvl w:val="0"/>
          <w:numId w:val="15"/>
        </w:numPr>
        <w:rPr>
          <w:rFonts w:ascii="Arial" w:eastAsia="Times New Roman" w:hAnsi="Arial" w:cs="Arial"/>
        </w:rPr>
      </w:pPr>
      <w:r>
        <w:rPr>
          <w:rFonts w:ascii="Arial" w:eastAsia="Times New Roman" w:hAnsi="Arial" w:cs="Arial"/>
        </w:rPr>
        <w:t>Computer/projector</w:t>
      </w:r>
    </w:p>
    <w:p w:rsidR="00E61963" w:rsidRDefault="00D7712D" w:rsidP="00D7712D">
      <w:pPr>
        <w:numPr>
          <w:ilvl w:val="0"/>
          <w:numId w:val="15"/>
        </w:numPr>
        <w:rPr>
          <w:rFonts w:ascii="Arial" w:eastAsia="Times New Roman" w:hAnsi="Arial" w:cs="Arial"/>
        </w:rPr>
      </w:pPr>
      <w:r>
        <w:rPr>
          <w:rFonts w:ascii="Arial" w:eastAsia="Times New Roman" w:hAnsi="Arial" w:cs="Arial"/>
        </w:rPr>
        <w:t xml:space="preserve">Computer lab with </w:t>
      </w:r>
      <w:r w:rsidR="00DA7074" w:rsidRPr="00D7712D">
        <w:rPr>
          <w:rFonts w:ascii="Arial" w:eastAsia="Times New Roman" w:hAnsi="Arial" w:cs="Arial"/>
        </w:rPr>
        <w:t>Raven Lite 1.0</w:t>
      </w:r>
      <w:r>
        <w:rPr>
          <w:rFonts w:ascii="Arial" w:eastAsia="Times New Roman" w:hAnsi="Arial" w:cs="Arial"/>
        </w:rPr>
        <w:t xml:space="preserve"> installed (Free download </w:t>
      </w:r>
      <w:hyperlink r:id="rId7" w:history="1">
        <w:r w:rsidR="00DA7074" w:rsidRPr="00D7712D">
          <w:rPr>
            <w:rStyle w:val="Hyperlink"/>
            <w:rFonts w:ascii="Arial" w:eastAsia="Times New Roman" w:hAnsi="Arial" w:cs="Arial"/>
          </w:rPr>
          <w:t>http://www.birds.cornell.edu/brp/raven/RavenVersions.html#RavenLite</w:t>
        </w:r>
      </w:hyperlink>
      <w:r>
        <w:rPr>
          <w:rFonts w:ascii="Arial" w:eastAsia="Times New Roman" w:hAnsi="Arial" w:cs="Arial"/>
        </w:rPr>
        <w:t>)</w:t>
      </w:r>
    </w:p>
    <w:p w:rsidR="00E0646C" w:rsidRPr="00D7712D" w:rsidRDefault="00E0646C" w:rsidP="00D7712D">
      <w:pPr>
        <w:numPr>
          <w:ilvl w:val="0"/>
          <w:numId w:val="15"/>
        </w:numPr>
        <w:rPr>
          <w:rFonts w:ascii="Arial" w:eastAsia="Times New Roman" w:hAnsi="Arial" w:cs="Arial"/>
        </w:rPr>
      </w:pPr>
      <w:r>
        <w:rPr>
          <w:rFonts w:ascii="Arial" w:eastAsia="Times New Roman" w:hAnsi="Arial" w:cs="Arial"/>
        </w:rPr>
        <w:t>Sound files</w:t>
      </w:r>
    </w:p>
    <w:p w:rsidR="003D359A" w:rsidRDefault="003D359A" w:rsidP="00D7712D">
      <w:pPr>
        <w:numPr>
          <w:ilvl w:val="0"/>
          <w:numId w:val="15"/>
        </w:numPr>
        <w:rPr>
          <w:rFonts w:ascii="Arial" w:eastAsia="Times New Roman" w:hAnsi="Arial" w:cs="Arial"/>
        </w:rPr>
      </w:pPr>
      <w:r>
        <w:rPr>
          <w:rFonts w:ascii="Arial" w:eastAsia="Times New Roman" w:hAnsi="Arial" w:cs="Arial"/>
        </w:rPr>
        <w:t>Headphones (1 per student)</w:t>
      </w:r>
    </w:p>
    <w:p w:rsidR="00DA157E" w:rsidRPr="00D7712D" w:rsidRDefault="00DA157E" w:rsidP="00DA157E">
      <w:pPr>
        <w:numPr>
          <w:ilvl w:val="0"/>
          <w:numId w:val="15"/>
        </w:numPr>
        <w:rPr>
          <w:rFonts w:ascii="Arial" w:eastAsia="Times New Roman" w:hAnsi="Arial" w:cs="Arial"/>
        </w:rPr>
      </w:pPr>
      <w:r>
        <w:rPr>
          <w:rFonts w:ascii="Arial" w:eastAsia="Times New Roman" w:hAnsi="Arial" w:cs="Arial"/>
        </w:rPr>
        <w:t>Optional: tuning fork (</w:t>
      </w:r>
      <w:hyperlink r:id="rId8" w:history="1">
        <w:r w:rsidRPr="00DA157E">
          <w:rPr>
            <w:rStyle w:val="Hyperlink"/>
            <w:rFonts w:ascii="Arial" w:eastAsia="Times New Roman" w:hAnsi="Arial" w:cs="Arial"/>
          </w:rPr>
          <w:t>http://www.amazon.com/ADC-Aluminum-Alloy-Tuning-Fork/dp/B000QV1OZI</w:t>
        </w:r>
      </w:hyperlink>
      <w:r>
        <w:rPr>
          <w:rFonts w:ascii="Arial" w:eastAsia="Times New Roman" w:hAnsi="Arial" w:cs="Arial"/>
        </w:rPr>
        <w:t>)</w:t>
      </w:r>
    </w:p>
    <w:p w:rsidR="00F176ED" w:rsidRPr="001C1AA8" w:rsidRDefault="00F176ED" w:rsidP="00F176ED">
      <w:pPr>
        <w:rPr>
          <w:rFonts w:ascii="Arial" w:eastAsia="Times New Roman" w:hAnsi="Arial" w:cs="Arial"/>
        </w:rPr>
      </w:pPr>
    </w:p>
    <w:p w:rsidR="00D7712D"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D7712D">
        <w:rPr>
          <w:rFonts w:ascii="Arial" w:eastAsia="Times New Roman" w:hAnsi="Arial" w:cs="Arial"/>
        </w:rPr>
        <w:t xml:space="preserve">Bioacoustics, acoustics, sound, waveform, frequency, peak frequency, spectrogram, power, </w:t>
      </w:r>
      <w:r w:rsidR="00DA157E">
        <w:rPr>
          <w:rFonts w:ascii="Arial" w:eastAsia="Times New Roman" w:hAnsi="Arial" w:cs="Arial"/>
        </w:rPr>
        <w:t xml:space="preserve">amplitude, pressure, </w:t>
      </w:r>
      <w:r w:rsidR="00D7712D">
        <w:rPr>
          <w:rFonts w:ascii="Arial" w:eastAsia="Times New Roman" w:hAnsi="Arial" w:cs="Arial"/>
        </w:rPr>
        <w:t>wavelength, hertz, decibels</w:t>
      </w:r>
      <w:r w:rsidR="003D359A">
        <w:rPr>
          <w:rFonts w:ascii="Arial" w:eastAsia="Times New Roman" w:hAnsi="Arial" w:cs="Arial"/>
        </w:rPr>
        <w:t>, mysticete, odontocete, pinniped</w:t>
      </w:r>
    </w:p>
    <w:p w:rsidR="00F176ED" w:rsidRPr="001C1AA8" w:rsidRDefault="00F176ED" w:rsidP="00F176ED">
      <w:pPr>
        <w:rPr>
          <w:rFonts w:ascii="Arial" w:eastAsia="Times New Roman" w:hAnsi="Arial" w:cs="Arial"/>
        </w:rPr>
      </w:pPr>
    </w:p>
    <w:p w:rsidR="00545D89" w:rsidRPr="001C1AA8" w:rsidRDefault="00030A10" w:rsidP="00F176ED">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3D359A">
        <w:rPr>
          <w:rFonts w:ascii="Arial" w:eastAsia="Times New Roman" w:hAnsi="Arial" w:cs="Arial"/>
        </w:rPr>
        <w:t>I</w:t>
      </w:r>
      <w:r w:rsidR="00545D89">
        <w:rPr>
          <w:rFonts w:ascii="Arial" w:eastAsia="Times New Roman" w:hAnsi="Arial" w:cs="Arial"/>
        </w:rPr>
        <w:t>nterpreting waveforms and spectrographs, understanding the prop</w:t>
      </w:r>
      <w:r w:rsidR="003D359A">
        <w:rPr>
          <w:rFonts w:ascii="Arial" w:eastAsia="Times New Roman" w:hAnsi="Arial" w:cs="Arial"/>
        </w:rPr>
        <w:t xml:space="preserve">erties of sound, learning </w:t>
      </w:r>
      <w:r w:rsidR="00FC6374">
        <w:rPr>
          <w:rFonts w:ascii="Arial" w:eastAsia="Times New Roman" w:hAnsi="Arial" w:cs="Arial"/>
        </w:rPr>
        <w:t>the differences between</w:t>
      </w:r>
      <w:r w:rsidR="003D359A">
        <w:rPr>
          <w:rFonts w:ascii="Arial" w:eastAsia="Times New Roman" w:hAnsi="Arial" w:cs="Arial"/>
        </w:rPr>
        <w:t xml:space="preserve"> sounds produced by different </w:t>
      </w:r>
      <w:r w:rsidR="00E26865">
        <w:rPr>
          <w:rFonts w:ascii="Arial" w:eastAsia="Times New Roman" w:hAnsi="Arial" w:cs="Arial"/>
        </w:rPr>
        <w:t xml:space="preserve">marine mammal species </w:t>
      </w:r>
    </w:p>
    <w:p w:rsidR="00F176ED" w:rsidRPr="001C1AA8" w:rsidRDefault="00F176ED" w:rsidP="00F176ED">
      <w:pPr>
        <w:rPr>
          <w:rFonts w:ascii="Arial" w:eastAsia="Times New Roman" w:hAnsi="Arial" w:cs="Arial"/>
        </w:rPr>
      </w:pPr>
    </w:p>
    <w:p w:rsidR="00030A10" w:rsidRDefault="00030A10" w:rsidP="00CD04A5">
      <w:pPr>
        <w:rPr>
          <w:rFonts w:ascii="Arial" w:eastAsia="Times New Roman" w:hAnsi="Arial" w:cs="Arial"/>
        </w:rPr>
      </w:pPr>
      <w:r w:rsidRPr="001C1AA8">
        <w:rPr>
          <w:rFonts w:ascii="Arial" w:eastAsia="Times New Roman" w:hAnsi="Arial" w:cs="Arial"/>
          <w:b/>
        </w:rPr>
        <w:t>Science Education Standards:</w:t>
      </w:r>
      <w:r w:rsidRPr="001C1AA8">
        <w:rPr>
          <w:rFonts w:ascii="Arial" w:eastAsia="Times New Roman" w:hAnsi="Arial" w:cs="Arial"/>
        </w:rPr>
        <w:t xml:space="preserve"> </w:t>
      </w:r>
    </w:p>
    <w:p w:rsidR="00545D89" w:rsidRDefault="00545D89" w:rsidP="00030A10">
      <w:pPr>
        <w:rPr>
          <w:rFonts w:ascii="Arial" w:eastAsia="Times New Roman" w:hAnsi="Arial" w:cs="Arial"/>
        </w:rPr>
      </w:pPr>
    </w:p>
    <w:p w:rsidR="00545D89" w:rsidRPr="00CD04A5" w:rsidRDefault="00545D89" w:rsidP="00CD04A5">
      <w:pPr>
        <w:pStyle w:val="ListParagraph"/>
        <w:numPr>
          <w:ilvl w:val="0"/>
          <w:numId w:val="21"/>
        </w:numPr>
        <w:rPr>
          <w:rFonts w:ascii="Arial" w:eastAsia="Times New Roman" w:hAnsi="Arial" w:cs="Arial"/>
        </w:rPr>
      </w:pPr>
      <w:r w:rsidRPr="00CD04A5">
        <w:rPr>
          <w:rFonts w:ascii="Arial" w:eastAsia="Times New Roman" w:hAnsi="Arial" w:cs="Arial"/>
        </w:rPr>
        <w:t xml:space="preserve">NGSS: </w:t>
      </w:r>
    </w:p>
    <w:p w:rsidR="00545D89" w:rsidRPr="00CD04A5" w:rsidRDefault="00545D89" w:rsidP="00CD04A5">
      <w:pPr>
        <w:pStyle w:val="ListParagraph"/>
        <w:widowControl w:val="0"/>
        <w:numPr>
          <w:ilvl w:val="1"/>
          <w:numId w:val="21"/>
        </w:numPr>
        <w:autoSpaceDE w:val="0"/>
        <w:autoSpaceDN w:val="0"/>
        <w:adjustRightInd w:val="0"/>
        <w:rPr>
          <w:rFonts w:ascii="Arial" w:eastAsia="Times New Roman" w:hAnsi="Arial" w:cs="Arial"/>
        </w:rPr>
      </w:pPr>
      <w:r w:rsidRPr="00CD04A5">
        <w:rPr>
          <w:rFonts w:ascii="Arial" w:eastAsia="Times New Roman" w:hAnsi="Arial" w:cs="Arial"/>
        </w:rPr>
        <w:t>HS-LS2 Ecosystems: Interactions, Energy, and Dynamics</w:t>
      </w:r>
    </w:p>
    <w:p w:rsidR="00D82E33" w:rsidRPr="00C924CC" w:rsidRDefault="006964F9" w:rsidP="003C6ACF">
      <w:pPr>
        <w:pStyle w:val="Default"/>
        <w:numPr>
          <w:ilvl w:val="1"/>
          <w:numId w:val="21"/>
        </w:numPr>
        <w:rPr>
          <w:rFonts w:ascii="Arial" w:eastAsia="Times New Roman" w:hAnsi="Arial" w:cs="Arial"/>
        </w:rPr>
      </w:pPr>
      <w:r w:rsidRPr="006964F9">
        <w:rPr>
          <w:rFonts w:ascii="Arial" w:eastAsia="Times New Roman" w:hAnsi="Arial" w:cs="Arial"/>
        </w:rPr>
        <w:t>HS-PS4 Waves and Their Applications in Technologies for Information Transfer</w:t>
      </w:r>
    </w:p>
    <w:p w:rsidR="003C6ACF" w:rsidRDefault="00030A10" w:rsidP="003C6ACF">
      <w:pPr>
        <w:pStyle w:val="Heading1"/>
        <w:rPr>
          <w:rFonts w:ascii="Arial" w:hAnsi="Arial"/>
          <w:b w:val="0"/>
          <w:sz w:val="22"/>
        </w:rPr>
      </w:pPr>
      <w:r w:rsidRPr="001C1AA8">
        <w:rPr>
          <w:rFonts w:ascii="Arial" w:hAnsi="Arial"/>
          <w:b w:val="0"/>
          <w:sz w:val="28"/>
        </w:rPr>
        <w:t>Overview:</w:t>
      </w:r>
      <w:r w:rsidRPr="001C1AA8">
        <w:rPr>
          <w:rFonts w:ascii="Arial" w:hAnsi="Arial"/>
          <w:b w:val="0"/>
          <w:sz w:val="22"/>
        </w:rPr>
        <w:t xml:space="preserve"> </w:t>
      </w:r>
      <w:r w:rsidR="00A02FAA" w:rsidRPr="001C1AA8">
        <w:rPr>
          <w:rFonts w:ascii="Arial" w:hAnsi="Arial"/>
          <w:b w:val="0"/>
          <w:sz w:val="22"/>
        </w:rPr>
        <w:t xml:space="preserve"> </w:t>
      </w:r>
    </w:p>
    <w:p w:rsidR="00030A10" w:rsidRPr="001C1AA8" w:rsidRDefault="00030A10" w:rsidP="003C6ACF">
      <w:pPr>
        <w:rPr>
          <w:rFonts w:ascii="Arial" w:hAnsi="Arial"/>
          <w:sz w:val="28"/>
        </w:rPr>
      </w:pPr>
      <w:r w:rsidRPr="001C1AA8">
        <w:rPr>
          <w:rFonts w:ascii="Arial" w:hAnsi="Arial"/>
        </w:rPr>
        <w:t>This project is an opportunity for students to learn</w:t>
      </w:r>
      <w:r w:rsidR="00470F31">
        <w:rPr>
          <w:rFonts w:ascii="Arial" w:hAnsi="Arial"/>
        </w:rPr>
        <w:t>:</w:t>
      </w:r>
    </w:p>
    <w:p w:rsidR="00030A10" w:rsidRPr="001C1AA8" w:rsidRDefault="00030A10" w:rsidP="00030A10">
      <w:pPr>
        <w:pStyle w:val="FreeForm"/>
        <w:rPr>
          <w:rFonts w:ascii="Arial" w:hAnsi="Arial"/>
          <w:sz w:val="18"/>
        </w:rPr>
      </w:pPr>
    </w:p>
    <w:p w:rsidR="00E26865" w:rsidRPr="00C207C6" w:rsidRDefault="00E26865" w:rsidP="00C207C6">
      <w:pPr>
        <w:pStyle w:val="ListParagraph"/>
        <w:numPr>
          <w:ilvl w:val="0"/>
          <w:numId w:val="15"/>
        </w:numPr>
        <w:rPr>
          <w:rFonts w:ascii="Arial" w:eastAsia="Times New Roman" w:hAnsi="Arial" w:cs="Arial"/>
        </w:rPr>
      </w:pPr>
      <w:r>
        <w:rPr>
          <w:rFonts w:ascii="Arial" w:hAnsi="Arial" w:cs="Arial"/>
        </w:rPr>
        <w:t>Basic sound properties</w:t>
      </w:r>
    </w:p>
    <w:p w:rsidR="00030A10" w:rsidRPr="00C207C6" w:rsidRDefault="00030A10" w:rsidP="00C207C6">
      <w:pPr>
        <w:pStyle w:val="ListParagraph"/>
        <w:numPr>
          <w:ilvl w:val="0"/>
          <w:numId w:val="15"/>
        </w:numPr>
        <w:rPr>
          <w:rFonts w:ascii="Arial" w:eastAsia="Times New Roman" w:hAnsi="Arial" w:cs="Arial"/>
        </w:rPr>
      </w:pPr>
      <w:r w:rsidRPr="00C207C6">
        <w:rPr>
          <w:rFonts w:ascii="Arial" w:eastAsia="Times New Roman" w:hAnsi="Arial" w:cs="Arial"/>
        </w:rPr>
        <w:t xml:space="preserve">How </w:t>
      </w:r>
      <w:r w:rsidR="00047DBD">
        <w:rPr>
          <w:rFonts w:ascii="Arial" w:eastAsia="Times New Roman" w:hAnsi="Arial" w:cs="Arial"/>
        </w:rPr>
        <w:t>to interpret spectrograms and waveforms</w:t>
      </w:r>
    </w:p>
    <w:p w:rsidR="00030A10" w:rsidRDefault="00E26865" w:rsidP="00C207C6">
      <w:pPr>
        <w:pStyle w:val="ListParagraph"/>
        <w:numPr>
          <w:ilvl w:val="0"/>
          <w:numId w:val="15"/>
        </w:numPr>
        <w:rPr>
          <w:rFonts w:ascii="Arial" w:eastAsia="Times New Roman" w:hAnsi="Arial" w:cs="Arial"/>
        </w:rPr>
      </w:pPr>
      <w:r>
        <w:rPr>
          <w:rFonts w:ascii="Arial" w:eastAsia="Times New Roman" w:hAnsi="Arial" w:cs="Arial"/>
        </w:rPr>
        <w:t>Why</w:t>
      </w:r>
      <w:r w:rsidR="00030A10" w:rsidRPr="00C207C6">
        <w:rPr>
          <w:rFonts w:ascii="Arial" w:eastAsia="Times New Roman" w:hAnsi="Arial" w:cs="Arial"/>
        </w:rPr>
        <w:t xml:space="preserve"> </w:t>
      </w:r>
      <w:r>
        <w:rPr>
          <w:rFonts w:ascii="Arial" w:eastAsia="Times New Roman" w:hAnsi="Arial" w:cs="Arial"/>
        </w:rPr>
        <w:t>marine mammals use sound</w:t>
      </w:r>
    </w:p>
    <w:p w:rsidR="00E26865" w:rsidRPr="00E26865" w:rsidRDefault="00E26865" w:rsidP="00E26865">
      <w:pPr>
        <w:pStyle w:val="ListParagraph"/>
        <w:numPr>
          <w:ilvl w:val="0"/>
          <w:numId w:val="15"/>
        </w:numPr>
        <w:rPr>
          <w:rFonts w:ascii="Arial" w:eastAsia="Times New Roman" w:hAnsi="Arial" w:cs="Arial"/>
        </w:rPr>
      </w:pPr>
      <w:r>
        <w:rPr>
          <w:rFonts w:ascii="Arial" w:eastAsia="Times New Roman" w:hAnsi="Arial" w:cs="Arial"/>
        </w:rPr>
        <w:t xml:space="preserve">How to </w:t>
      </w:r>
      <w:r w:rsidRPr="006F61B0">
        <w:rPr>
          <w:rFonts w:ascii="Arial" w:hAnsi="Arial" w:cs="Arial"/>
        </w:rPr>
        <w:t>describe (quantitatively and qualitatively) the diversity of sounds produced by marine mammals</w:t>
      </w:r>
    </w:p>
    <w:p w:rsidR="00F176ED" w:rsidRPr="001C1AA8" w:rsidRDefault="00F176ED" w:rsidP="00F176ED">
      <w:pPr>
        <w:rPr>
          <w:rFonts w:ascii="Arial" w:eastAsia="Times New Roman" w:hAnsi="Arial"/>
          <w:sz w:val="20"/>
        </w:rPr>
      </w:pPr>
    </w:p>
    <w:p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rsidR="00462D5F" w:rsidRDefault="00EC232F" w:rsidP="003C6ACF">
      <w:pPr>
        <w:pStyle w:val="Heading1"/>
        <w:rPr>
          <w:rFonts w:ascii="Arial" w:hAnsi="Arial" w:cs="Myriad Web Pro"/>
          <w:b w:val="0"/>
          <w:bCs w:val="0"/>
          <w:color w:val="0000FF"/>
          <w:sz w:val="28"/>
          <w:szCs w:val="48"/>
        </w:rPr>
      </w:pPr>
      <w:r>
        <w:rPr>
          <w:rFonts w:ascii="Arial" w:eastAsia="Times New Roman" w:hAnsi="Arial"/>
          <w:sz w:val="20"/>
        </w:rPr>
        <w:br w:type="page"/>
      </w:r>
      <w:bookmarkStart w:id="2" w:name="Background"/>
      <w:r w:rsidR="00CC22BC">
        <w:rPr>
          <w:rFonts w:ascii="Arial" w:hAnsi="Arial" w:cs="Myriad Web Pro"/>
          <w:b w:val="0"/>
          <w:bCs w:val="0"/>
          <w:color w:val="0000FF"/>
          <w:sz w:val="28"/>
          <w:szCs w:val="48"/>
        </w:rPr>
        <w:t>Background</w:t>
      </w:r>
      <w:r w:rsidR="00F176ED" w:rsidRPr="00462D5F">
        <w:rPr>
          <w:rFonts w:ascii="Arial" w:hAnsi="Arial" w:cs="Myriad Web Pro"/>
          <w:b w:val="0"/>
          <w:bCs w:val="0"/>
          <w:color w:val="0000FF"/>
          <w:sz w:val="28"/>
          <w:szCs w:val="48"/>
        </w:rPr>
        <w:t xml:space="preserve"> for Teachers</w:t>
      </w:r>
    </w:p>
    <w:bookmarkEnd w:id="2"/>
    <w:p w:rsidR="00AF0D57" w:rsidRDefault="00AF0D57"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auto"/>
        </w:rPr>
      </w:pPr>
    </w:p>
    <w:p w:rsidR="00AF0D57" w:rsidRDefault="006C0CFA"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sz w:val="22"/>
        </w:rPr>
      </w:pPr>
      <w:r w:rsidRPr="001C1AA8">
        <w:rPr>
          <w:rFonts w:ascii="Arial" w:hAnsi="Arial" w:cs="Myriad Web Pro"/>
          <w:b/>
          <w:bCs/>
          <w:color w:val="auto"/>
        </w:rPr>
        <w:t>Why this matters</w:t>
      </w:r>
    </w:p>
    <w:p w:rsidR="00800CC5" w:rsidRPr="004058A2" w:rsidRDefault="00800CC5"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4058A2">
        <w:rPr>
          <w:rFonts w:ascii="Arial" w:hAnsi="Arial" w:cs="Myriad Web Pro"/>
          <w:color w:val="7F3B03"/>
        </w:rPr>
        <w:t xml:space="preserve">This </w:t>
      </w:r>
      <w:r w:rsidR="00DE5430">
        <w:rPr>
          <w:rFonts w:ascii="Arial" w:hAnsi="Arial" w:cs="Myriad Web Pro"/>
          <w:color w:val="7F3B03"/>
        </w:rPr>
        <w:t>module</w:t>
      </w:r>
      <w:r w:rsidRPr="004058A2">
        <w:rPr>
          <w:rFonts w:ascii="Arial" w:hAnsi="Arial" w:cs="Myriad Web Pro"/>
          <w:color w:val="7F3B03"/>
        </w:rPr>
        <w:t xml:space="preserve"> is exciting because students are introduced to the properties of sound by quantifying and describing sounds from several types of marine mammals (toothed whales, baleen whales, sea lions, and true seals). Students examine </w:t>
      </w:r>
      <w:r w:rsidR="00E21E1E" w:rsidRPr="004058A2">
        <w:rPr>
          <w:rFonts w:ascii="Arial" w:hAnsi="Arial" w:cs="Myriad Web Pro"/>
          <w:color w:val="7F3B03"/>
        </w:rPr>
        <w:t>differences</w:t>
      </w:r>
      <w:r w:rsidRPr="004058A2">
        <w:rPr>
          <w:rFonts w:ascii="Arial" w:hAnsi="Arial" w:cs="Myriad Web Pro"/>
          <w:color w:val="7F3B03"/>
        </w:rPr>
        <w:t xml:space="preserve"> in sounds between marine mammal </w:t>
      </w:r>
      <w:r w:rsidR="007B09BF">
        <w:rPr>
          <w:rFonts w:ascii="Arial" w:hAnsi="Arial" w:cs="Myriad Web Pro"/>
          <w:color w:val="7F3B03"/>
        </w:rPr>
        <w:t>species</w:t>
      </w:r>
      <w:r w:rsidRPr="004058A2">
        <w:rPr>
          <w:rFonts w:ascii="Arial" w:hAnsi="Arial" w:cs="Myriad Web Pro"/>
          <w:color w:val="7F3B03"/>
        </w:rPr>
        <w:t xml:space="preserve"> in order to </w:t>
      </w:r>
      <w:r w:rsidR="00E21E1E" w:rsidRPr="004058A2">
        <w:rPr>
          <w:rFonts w:ascii="Arial" w:hAnsi="Arial" w:cs="Myriad Web Pro"/>
          <w:color w:val="7F3B03"/>
        </w:rPr>
        <w:t>predict the source of</w:t>
      </w:r>
      <w:r w:rsidRPr="004058A2">
        <w:rPr>
          <w:rFonts w:ascii="Arial" w:hAnsi="Arial" w:cs="Myriad Web Pro"/>
          <w:color w:val="7F3B03"/>
        </w:rPr>
        <w:t xml:space="preserve"> a mystery sound.  </w:t>
      </w:r>
    </w:p>
    <w:p w:rsidR="00E21E1E" w:rsidRPr="001C1AA8" w:rsidRDefault="00E21E1E"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
    <w:p w:rsidR="00854B78"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p>
    <w:p w:rsidR="00E21E1E" w:rsidRDefault="00800CC5"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4058A2">
        <w:rPr>
          <w:rFonts w:ascii="Arial" w:hAnsi="Arial" w:cs="Myriad Web Pro"/>
          <w:color w:val="7F3B03"/>
        </w:rPr>
        <w:t xml:space="preserve">Very little knowledge is required for this activity.  Students should know that animals use sound for a variety of reasons and some knowledge of sound </w:t>
      </w:r>
      <w:r w:rsidR="007B09BF">
        <w:rPr>
          <w:rFonts w:ascii="Arial" w:hAnsi="Arial" w:cs="Myriad Web Pro"/>
          <w:color w:val="7F3B03"/>
        </w:rPr>
        <w:t xml:space="preserve">properties </w:t>
      </w:r>
      <w:r w:rsidRPr="004058A2">
        <w:rPr>
          <w:rFonts w:ascii="Arial" w:hAnsi="Arial" w:cs="Myriad Web Pro"/>
          <w:color w:val="7F3B03"/>
        </w:rPr>
        <w:t>would be advantageous but not required.</w:t>
      </w:r>
    </w:p>
    <w:p w:rsidR="007B09BF" w:rsidRPr="007B09BF" w:rsidRDefault="007B09BF"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
    <w:p w:rsidR="00854B78"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Special context</w:t>
      </w:r>
    </w:p>
    <w:p w:rsidR="00E21E1E" w:rsidRDefault="004058A2"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C64DB6">
        <w:rPr>
          <w:rFonts w:ascii="Arial" w:hAnsi="Arial" w:cs="Myriad Web Pro"/>
          <w:b/>
          <w:color w:val="7F3B03"/>
        </w:rPr>
        <w:t>Marine mammals</w:t>
      </w:r>
      <w:r>
        <w:rPr>
          <w:rFonts w:ascii="Arial" w:hAnsi="Arial" w:cs="Myriad Web Pro"/>
          <w:color w:val="7F3B03"/>
        </w:rPr>
        <w:t xml:space="preserve"> use </w:t>
      </w:r>
      <w:r w:rsidRPr="00C64DB6">
        <w:rPr>
          <w:rFonts w:ascii="Arial" w:hAnsi="Arial" w:cs="Myriad Web Pro"/>
          <w:b/>
          <w:color w:val="7F3B03"/>
        </w:rPr>
        <w:t>sound</w:t>
      </w:r>
      <w:r>
        <w:rPr>
          <w:rFonts w:ascii="Arial" w:hAnsi="Arial" w:cs="Myriad Web Pro"/>
          <w:color w:val="7F3B03"/>
        </w:rPr>
        <w:t xml:space="preserve"> for feeding, communication, predator avoidance, and navigation.  </w:t>
      </w:r>
      <w:r w:rsidR="00D03DBB">
        <w:rPr>
          <w:rFonts w:ascii="Arial" w:hAnsi="Arial" w:cs="Myriad Web Pro"/>
          <w:color w:val="7F3B03"/>
        </w:rPr>
        <w:t>By learning about basic sound properties, t</w:t>
      </w:r>
      <w:r w:rsidR="007B09BF">
        <w:rPr>
          <w:rFonts w:ascii="Arial" w:hAnsi="Arial" w:cs="Myriad Web Pro"/>
          <w:color w:val="7F3B03"/>
        </w:rPr>
        <w:t xml:space="preserve">his module helps students </w:t>
      </w:r>
      <w:r w:rsidR="00D03DBB">
        <w:rPr>
          <w:rFonts w:ascii="Arial" w:hAnsi="Arial" w:cs="Myriad Web Pro"/>
          <w:color w:val="7F3B03"/>
        </w:rPr>
        <w:t>understand</w:t>
      </w:r>
      <w:r w:rsidR="007B09BF">
        <w:rPr>
          <w:rFonts w:ascii="Arial" w:hAnsi="Arial" w:cs="Myriad Web Pro"/>
          <w:color w:val="7F3B03"/>
        </w:rPr>
        <w:t xml:space="preserve"> how and why using sound </w:t>
      </w:r>
      <w:r w:rsidR="00D03DBB">
        <w:rPr>
          <w:rFonts w:ascii="Arial" w:hAnsi="Arial" w:cs="Myriad Web Pro"/>
          <w:color w:val="7F3B03"/>
        </w:rPr>
        <w:t>is advantageous in certain environment</w:t>
      </w:r>
      <w:r w:rsidR="00FC6374">
        <w:rPr>
          <w:rFonts w:ascii="Arial" w:hAnsi="Arial" w:cs="Myriad Web Pro"/>
          <w:color w:val="7F3B03"/>
        </w:rPr>
        <w:t>s.  While</w:t>
      </w:r>
      <w:r w:rsidR="00D03DBB">
        <w:rPr>
          <w:rFonts w:ascii="Arial" w:hAnsi="Arial" w:cs="Myriad Web Pro"/>
          <w:color w:val="7F3B03"/>
        </w:rPr>
        <w:t xml:space="preserve"> this module does not focus on noise pollution, teachers may choose to discuss how man-made noise can interfere with marine mammal behavior.  </w:t>
      </w:r>
    </w:p>
    <w:p w:rsidR="00A90703" w:rsidRPr="001C1AA8" w:rsidRDefault="00A90703"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
    <w:p w:rsidR="00A02FAA" w:rsidRPr="009C5AA9" w:rsidRDefault="00854B78" w:rsidP="009C5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Scaffolding supplements</w:t>
      </w:r>
    </w:p>
    <w:p w:rsidR="00F176ED" w:rsidRDefault="009D6D13" w:rsidP="00C64DB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Bryce_Goetz</w:t>
      </w:r>
      <w:r w:rsidR="00C64DB6" w:rsidRPr="009C5AA9">
        <w:rPr>
          <w:rFonts w:ascii="Arial" w:hAnsi="Arial" w:cs="Myriad Web Pro"/>
          <w:color w:val="7F3B03"/>
        </w:rPr>
        <w:t>_Bi</w:t>
      </w:r>
      <w:r w:rsidR="00E95B32">
        <w:rPr>
          <w:rFonts w:ascii="Arial" w:hAnsi="Arial" w:cs="Myriad Web Pro"/>
          <w:color w:val="7F3B03"/>
        </w:rPr>
        <w:t>oSound_Pres</w:t>
      </w:r>
      <w:r w:rsidR="00C64DB6" w:rsidRPr="009C5AA9">
        <w:rPr>
          <w:rFonts w:ascii="Arial" w:hAnsi="Arial" w:cs="Myriad Web Pro"/>
          <w:color w:val="7F3B03"/>
        </w:rPr>
        <w:t>.ppt – this presentation describes bioacoustics, sound properties, and the importance of sound for marine mammals. This presentation also provides many examples of marine mammal sounds</w:t>
      </w:r>
      <w:r w:rsidR="00FC6374">
        <w:rPr>
          <w:rFonts w:ascii="Arial" w:hAnsi="Arial" w:cs="Myriad Web Pro"/>
          <w:color w:val="7F3B03"/>
        </w:rPr>
        <w:t xml:space="preserve"> and a helpful </w:t>
      </w:r>
      <w:r w:rsidR="007E1A20">
        <w:rPr>
          <w:rFonts w:ascii="Arial" w:hAnsi="Arial" w:cs="Myriad Web Pro"/>
          <w:color w:val="7F3B03"/>
        </w:rPr>
        <w:t>YouTube</w:t>
      </w:r>
      <w:r w:rsidR="00FC6374">
        <w:rPr>
          <w:rFonts w:ascii="Arial" w:hAnsi="Arial" w:cs="Myriad Web Pro"/>
          <w:color w:val="7F3B03"/>
        </w:rPr>
        <w:t xml:space="preserve"> video:</w:t>
      </w:r>
    </w:p>
    <w:p w:rsidR="00FC6374" w:rsidRPr="007E1A20" w:rsidRDefault="00251C7C" w:rsidP="007E1A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hyperlink r:id="rId9" w:history="1">
        <w:r w:rsidR="00FC6374" w:rsidRPr="00FC6374">
          <w:rPr>
            <w:rStyle w:val="Hyperlink"/>
            <w:rFonts w:ascii="Arial" w:hAnsi="Arial" w:cs="Myriad Web Pro"/>
          </w:rPr>
          <w:t>https://www.youtube.com/watch?v=GkNJvZINSEY</w:t>
        </w:r>
      </w:hyperlink>
    </w:p>
    <w:p w:rsidR="00C64DB6" w:rsidRPr="009C5AA9" w:rsidRDefault="00C64DB6" w:rsidP="00C64DB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rsidR="00C64DB6" w:rsidRDefault="00E95B32" w:rsidP="00C64DB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roofErr w:type="spellStart"/>
      <w:r>
        <w:rPr>
          <w:rFonts w:ascii="Arial" w:hAnsi="Arial" w:cs="Myriad Web Pro"/>
          <w:color w:val="7F3B03"/>
        </w:rPr>
        <w:t>Bryce_Goetz_BioSound</w:t>
      </w:r>
      <w:r w:rsidR="00C64DB6" w:rsidRPr="009C5AA9">
        <w:rPr>
          <w:rFonts w:ascii="Arial" w:hAnsi="Arial" w:cs="Myriad Web Pro"/>
          <w:color w:val="7F3B03"/>
        </w:rPr>
        <w:t>_Pres_Worksheet.docx</w:t>
      </w:r>
      <w:proofErr w:type="spellEnd"/>
      <w:r w:rsidR="00C64DB6" w:rsidRPr="009C5AA9">
        <w:rPr>
          <w:rFonts w:ascii="Arial" w:hAnsi="Arial" w:cs="Myriad Web Pro"/>
          <w:color w:val="7F3B03"/>
        </w:rPr>
        <w:t xml:space="preserve"> – this worksheet </w:t>
      </w:r>
      <w:r w:rsidR="009C5AA9" w:rsidRPr="009C5AA9">
        <w:rPr>
          <w:rFonts w:ascii="Arial" w:hAnsi="Arial" w:cs="Myriad Web Pro"/>
          <w:color w:val="7F3B03"/>
        </w:rPr>
        <w:t xml:space="preserve">follows along with </w:t>
      </w:r>
      <w:r w:rsidR="00C64DB6" w:rsidRPr="009C5AA9">
        <w:rPr>
          <w:rFonts w:ascii="Arial" w:hAnsi="Arial" w:cs="Myriad Web Pro"/>
          <w:color w:val="7F3B03"/>
        </w:rPr>
        <w:t xml:space="preserve">the presentation.  The </w:t>
      </w:r>
      <w:r w:rsidR="009C5AA9" w:rsidRPr="009C5AA9">
        <w:rPr>
          <w:rFonts w:ascii="Arial" w:hAnsi="Arial" w:cs="Myriad Web Pro"/>
          <w:color w:val="7F3B03"/>
        </w:rPr>
        <w:t>students</w:t>
      </w:r>
      <w:r w:rsidR="00C64DB6" w:rsidRPr="009C5AA9">
        <w:rPr>
          <w:rFonts w:ascii="Arial" w:hAnsi="Arial" w:cs="Myriad Web Pro"/>
          <w:color w:val="7F3B03"/>
        </w:rPr>
        <w:t xml:space="preserve"> will be required to fill in information they learn during the presentation that will help them in the lab activity.</w:t>
      </w:r>
    </w:p>
    <w:p w:rsidR="00D03DBB" w:rsidRPr="00D03DBB" w:rsidRDefault="00D03DBB" w:rsidP="00D03DBB">
      <w:pPr>
        <w:pStyle w:val="ListParagraph"/>
        <w:rPr>
          <w:rFonts w:ascii="Arial" w:hAnsi="Arial" w:cs="Myriad Web Pro"/>
          <w:color w:val="7F3B03"/>
        </w:rPr>
      </w:pPr>
    </w:p>
    <w:p w:rsidR="00D03DBB" w:rsidRPr="00D03DBB" w:rsidRDefault="00E95B32" w:rsidP="00D03DBB">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roofErr w:type="spellStart"/>
      <w:r>
        <w:rPr>
          <w:rFonts w:ascii="Arial" w:hAnsi="Arial" w:cs="Myriad Web Pro"/>
          <w:color w:val="7F3B03"/>
        </w:rPr>
        <w:t>Bryce_Goetz_BioSound</w:t>
      </w:r>
      <w:r w:rsidR="00D03DBB" w:rsidRPr="009C5AA9">
        <w:rPr>
          <w:rFonts w:ascii="Arial" w:hAnsi="Arial" w:cs="Myriad Web Pro"/>
          <w:color w:val="7F3B03"/>
        </w:rPr>
        <w:t>_Pres_Worksheet</w:t>
      </w:r>
      <w:r w:rsidR="00D03DBB">
        <w:rPr>
          <w:rFonts w:ascii="Arial" w:hAnsi="Arial" w:cs="Myriad Web Pro"/>
          <w:color w:val="7F3B03"/>
        </w:rPr>
        <w:t>_ANS</w:t>
      </w:r>
      <w:r w:rsidR="00D03DBB" w:rsidRPr="009C5AA9">
        <w:rPr>
          <w:rFonts w:ascii="Arial" w:hAnsi="Arial" w:cs="Myriad Web Pro"/>
          <w:color w:val="7F3B03"/>
        </w:rPr>
        <w:t>.docx</w:t>
      </w:r>
      <w:proofErr w:type="spellEnd"/>
      <w:r w:rsidR="00D03DBB" w:rsidRPr="009C5AA9">
        <w:rPr>
          <w:rFonts w:ascii="Arial" w:hAnsi="Arial" w:cs="Myriad Web Pro"/>
          <w:color w:val="7F3B03"/>
        </w:rPr>
        <w:t xml:space="preserve"> – this </w:t>
      </w:r>
      <w:r w:rsidR="00D03DBB">
        <w:rPr>
          <w:rFonts w:ascii="Arial" w:hAnsi="Arial" w:cs="Myriad Web Pro"/>
          <w:color w:val="7F3B03"/>
        </w:rPr>
        <w:t xml:space="preserve">is the answer key </w:t>
      </w:r>
      <w:proofErr w:type="gramStart"/>
      <w:r w:rsidR="00D03DBB">
        <w:rPr>
          <w:rFonts w:ascii="Arial" w:hAnsi="Arial" w:cs="Myriad Web Pro"/>
          <w:color w:val="7F3B03"/>
        </w:rPr>
        <w:t>for :</w:t>
      </w:r>
      <w:proofErr w:type="gramEnd"/>
      <w:r w:rsidR="00D03DBB">
        <w:rPr>
          <w:rFonts w:ascii="Arial" w:hAnsi="Arial" w:cs="Myriad Web Pro"/>
          <w:color w:val="7F3B03"/>
        </w:rPr>
        <w:t xml:space="preserve"> </w:t>
      </w:r>
      <w:proofErr w:type="spellStart"/>
      <w:r>
        <w:rPr>
          <w:rFonts w:ascii="Arial" w:hAnsi="Arial" w:cs="Myriad Web Pro"/>
          <w:color w:val="7F3B03"/>
        </w:rPr>
        <w:t>Bryce_Goetz</w:t>
      </w:r>
      <w:r w:rsidR="00D03DBB" w:rsidRPr="009C5AA9">
        <w:rPr>
          <w:rFonts w:ascii="Arial" w:hAnsi="Arial" w:cs="Myriad Web Pro"/>
          <w:color w:val="7F3B03"/>
        </w:rPr>
        <w:t>_Bi</w:t>
      </w:r>
      <w:r>
        <w:rPr>
          <w:rFonts w:ascii="Arial" w:hAnsi="Arial" w:cs="Myriad Web Pro"/>
          <w:color w:val="7F3B03"/>
        </w:rPr>
        <w:t>oSound</w:t>
      </w:r>
      <w:r w:rsidR="00D03DBB">
        <w:rPr>
          <w:rFonts w:ascii="Arial" w:hAnsi="Arial" w:cs="Myriad Web Pro"/>
          <w:color w:val="7F3B03"/>
        </w:rPr>
        <w:t>_Pres_Worksheet.docx</w:t>
      </w:r>
      <w:proofErr w:type="spellEnd"/>
      <w:r w:rsidR="00D03DBB">
        <w:rPr>
          <w:rFonts w:ascii="Arial" w:hAnsi="Arial" w:cs="Myriad Web Pro"/>
          <w:color w:val="7F3B03"/>
        </w:rPr>
        <w:t xml:space="preserve"> </w:t>
      </w:r>
    </w:p>
    <w:p w:rsidR="00C64DB6" w:rsidRPr="009C5AA9" w:rsidRDefault="00C64DB6" w:rsidP="009C5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rsidR="00C64DB6" w:rsidRDefault="00E95B32" w:rsidP="00C64DB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roofErr w:type="spellStart"/>
      <w:r>
        <w:rPr>
          <w:rFonts w:ascii="Arial" w:hAnsi="Arial" w:cs="Myriad Web Pro"/>
          <w:color w:val="7F3B03"/>
        </w:rPr>
        <w:t>Bryce_Goetz_BioSound</w:t>
      </w:r>
      <w:r w:rsidR="00C64DB6" w:rsidRPr="009C5AA9">
        <w:rPr>
          <w:rFonts w:ascii="Arial" w:hAnsi="Arial" w:cs="Myriad Web Pro"/>
          <w:color w:val="7F3B03"/>
        </w:rPr>
        <w:t>_Lab_Worksheet.docx</w:t>
      </w:r>
      <w:proofErr w:type="spellEnd"/>
      <w:r w:rsidR="009C5AA9" w:rsidRPr="009C5AA9">
        <w:rPr>
          <w:rFonts w:ascii="Arial" w:hAnsi="Arial" w:cs="Myriad Web Pro"/>
          <w:color w:val="7F3B03"/>
        </w:rPr>
        <w:t xml:space="preserve"> – this worksheet contains directions for the lab activity and the worksheet that is to be filled out during the lab.</w:t>
      </w:r>
    </w:p>
    <w:p w:rsidR="00D03DBB" w:rsidRPr="009C5AA9" w:rsidRDefault="00D03DBB" w:rsidP="00D03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rsidR="00D03DBB" w:rsidRPr="009C5AA9" w:rsidRDefault="00E95B32" w:rsidP="00FC63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7F3B03"/>
        </w:rPr>
        <w:t>Bryce_Goetz_BioSound</w:t>
      </w:r>
      <w:r w:rsidR="00FC6374" w:rsidRPr="00FC6374">
        <w:rPr>
          <w:rFonts w:ascii="Arial" w:hAnsi="Arial" w:cs="Myriad Web Pro"/>
          <w:color w:val="7F3B03"/>
        </w:rPr>
        <w:t>_Lab_Worksheet_ANS.xls</w:t>
      </w:r>
      <w:r w:rsidR="00D03DBB">
        <w:rPr>
          <w:rFonts w:ascii="Arial" w:hAnsi="Arial" w:cs="Myriad Web Pro"/>
          <w:color w:val="7F3B03"/>
        </w:rPr>
        <w:t xml:space="preserve">– this is the key for: </w:t>
      </w:r>
      <w:proofErr w:type="spellStart"/>
      <w:r>
        <w:rPr>
          <w:rFonts w:ascii="Arial" w:hAnsi="Arial" w:cs="Myriad Web Pro"/>
          <w:color w:val="7F3B03"/>
        </w:rPr>
        <w:t>Bryce_Goetz_BioSound</w:t>
      </w:r>
      <w:r w:rsidR="00D03DBB" w:rsidRPr="009C5AA9">
        <w:rPr>
          <w:rFonts w:ascii="Arial" w:hAnsi="Arial" w:cs="Myriad Web Pro"/>
          <w:color w:val="7F3B03"/>
        </w:rPr>
        <w:t>_Lab_Worksheet.docx</w:t>
      </w:r>
      <w:proofErr w:type="spellEnd"/>
    </w:p>
    <w:p w:rsidR="00D03DBB" w:rsidRPr="009C5AA9" w:rsidRDefault="00D03DBB" w:rsidP="00D03D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rsidR="00C64DB6" w:rsidRPr="009C5AA9" w:rsidRDefault="00C64DB6" w:rsidP="00C64DB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rsidR="00F176ED" w:rsidRPr="00462D5F" w:rsidRDefault="00A02FAA" w:rsidP="003C6ACF">
      <w:pPr>
        <w:pStyle w:val="Heading1"/>
        <w:rPr>
          <w:rFonts w:ascii="Arial" w:hAnsi="Arial" w:cs="Myriad Web Pro"/>
          <w:b w:val="0"/>
          <w:bCs w:val="0"/>
          <w:color w:val="0000FF"/>
          <w:szCs w:val="48"/>
        </w:rPr>
      </w:pPr>
      <w:r w:rsidRPr="00C64DB6">
        <w:rPr>
          <w:rFonts w:ascii="Arial" w:hAnsi="Arial" w:cs="Myriad Web Pro"/>
          <w:b w:val="0"/>
          <w:bCs w:val="0"/>
          <w:color w:val="0000FF"/>
          <w:sz w:val="28"/>
          <w:szCs w:val="48"/>
        </w:rPr>
        <w:br w:type="page"/>
      </w:r>
      <w:bookmarkStart w:id="3" w:name="Materials"/>
      <w:r w:rsidR="00D358E9" w:rsidRPr="00462D5F">
        <w:rPr>
          <w:rFonts w:ascii="Arial" w:hAnsi="Arial" w:cs="Myriad Web Pro"/>
          <w:b w:val="0"/>
          <w:bCs w:val="0"/>
          <w:color w:val="0000FF"/>
          <w:sz w:val="28"/>
          <w:szCs w:val="48"/>
        </w:rPr>
        <w:t>Module</w:t>
      </w:r>
      <w:r w:rsidR="00F176ED" w:rsidRPr="00462D5F">
        <w:rPr>
          <w:rFonts w:ascii="Arial" w:hAnsi="Arial" w:cs="Myriad Web Pro"/>
          <w:b w:val="0"/>
          <w:bCs w:val="0"/>
          <w:color w:val="0000FF"/>
          <w:sz w:val="28"/>
          <w:szCs w:val="48"/>
        </w:rPr>
        <w:t xml:space="preserve"> Description </w:t>
      </w:r>
      <w:bookmarkEnd w:id="3"/>
    </w:p>
    <w:p w:rsidR="00F176ED" w:rsidRPr="009F3B6D" w:rsidRDefault="00AF0D57" w:rsidP="003C6ACF">
      <w:pPr>
        <w:pStyle w:val="Heading2"/>
        <w:rPr>
          <w:rFonts w:ascii="Arial" w:hAnsi="Arial" w:cs="Myriad Web Pro"/>
          <w:b w:val="0"/>
          <w:bCs w:val="0"/>
        </w:rPr>
      </w:pPr>
      <w:r>
        <w:rPr>
          <w:rFonts w:ascii="Arial" w:hAnsi="Arial" w:cs="Myriad Web Pro"/>
          <w:b w:val="0"/>
          <w:bCs w:val="0"/>
          <w:szCs w:val="36"/>
        </w:rPr>
        <w:t>Materials</w:t>
      </w:r>
    </w:p>
    <w:p w:rsidR="00643B8D" w:rsidRPr="001C1AA8" w:rsidRDefault="00EA5EE6" w:rsidP="00643B8D">
      <w:pPr>
        <w:pStyle w:val="ListParagraph"/>
        <w:numPr>
          <w:ilvl w:val="0"/>
          <w:numId w:val="15"/>
        </w:numPr>
        <w:rPr>
          <w:rFonts w:ascii="Arial" w:eastAsia="Times New Roman" w:hAnsi="Arial" w:cs="Arial"/>
        </w:rPr>
      </w:pPr>
      <w:r>
        <w:rPr>
          <w:rFonts w:ascii="Arial" w:eastAsia="Times New Roman" w:hAnsi="Arial" w:cs="Arial"/>
        </w:rPr>
        <w:t>PowerPoint</w:t>
      </w:r>
      <w:r w:rsidR="00643B8D">
        <w:rPr>
          <w:rFonts w:ascii="Arial" w:eastAsia="Times New Roman" w:hAnsi="Arial" w:cs="Arial"/>
        </w:rPr>
        <w:t xml:space="preserve"> Lecture</w:t>
      </w:r>
      <w:r>
        <w:rPr>
          <w:rFonts w:ascii="Arial" w:eastAsia="Times New Roman" w:hAnsi="Arial" w:cs="Arial"/>
        </w:rPr>
        <w:t xml:space="preserve"> </w:t>
      </w:r>
    </w:p>
    <w:p w:rsidR="00643B8D" w:rsidRPr="001C1AA8" w:rsidRDefault="00643B8D" w:rsidP="00643B8D">
      <w:pPr>
        <w:pStyle w:val="ListParagraph"/>
        <w:numPr>
          <w:ilvl w:val="0"/>
          <w:numId w:val="15"/>
        </w:numPr>
        <w:rPr>
          <w:rFonts w:ascii="Arial" w:eastAsia="Times New Roman" w:hAnsi="Arial" w:cs="Arial"/>
        </w:rPr>
      </w:pPr>
      <w:r>
        <w:rPr>
          <w:rFonts w:ascii="Arial" w:eastAsia="Times New Roman" w:hAnsi="Arial" w:cs="Arial"/>
        </w:rPr>
        <w:t>Computer/projector</w:t>
      </w:r>
    </w:p>
    <w:p w:rsidR="00643B8D" w:rsidRDefault="00643B8D" w:rsidP="00643B8D">
      <w:pPr>
        <w:numPr>
          <w:ilvl w:val="0"/>
          <w:numId w:val="15"/>
        </w:numPr>
        <w:rPr>
          <w:rFonts w:ascii="Arial" w:eastAsia="Times New Roman" w:hAnsi="Arial" w:cs="Arial"/>
        </w:rPr>
      </w:pPr>
      <w:r>
        <w:rPr>
          <w:rFonts w:ascii="Arial" w:eastAsia="Times New Roman" w:hAnsi="Arial" w:cs="Arial"/>
        </w:rPr>
        <w:t xml:space="preserve">Computer lab with </w:t>
      </w:r>
      <w:r w:rsidRPr="00D7712D">
        <w:rPr>
          <w:rFonts w:ascii="Arial" w:eastAsia="Times New Roman" w:hAnsi="Arial" w:cs="Arial"/>
        </w:rPr>
        <w:t>Raven Lite 1.0</w:t>
      </w:r>
      <w:r>
        <w:rPr>
          <w:rFonts w:ascii="Arial" w:eastAsia="Times New Roman" w:hAnsi="Arial" w:cs="Arial"/>
        </w:rPr>
        <w:t xml:space="preserve"> installed (Free download </w:t>
      </w:r>
      <w:hyperlink r:id="rId10" w:history="1">
        <w:r w:rsidRPr="00D7712D">
          <w:rPr>
            <w:rStyle w:val="Hyperlink"/>
            <w:rFonts w:ascii="Arial" w:eastAsia="Times New Roman" w:hAnsi="Arial" w:cs="Arial"/>
          </w:rPr>
          <w:t>http://www.birds.cornell.edu/brp/raven/RavenVersions.html#RavenLite</w:t>
        </w:r>
      </w:hyperlink>
      <w:r>
        <w:rPr>
          <w:rFonts w:ascii="Arial" w:eastAsia="Times New Roman" w:hAnsi="Arial" w:cs="Arial"/>
        </w:rPr>
        <w:t>)</w:t>
      </w:r>
      <w:r w:rsidR="00F01BB8">
        <w:rPr>
          <w:rFonts w:ascii="Arial" w:eastAsia="Times New Roman" w:hAnsi="Arial" w:cs="Arial"/>
        </w:rPr>
        <w:t xml:space="preserve"> – must submit online form to get license file.</w:t>
      </w:r>
    </w:p>
    <w:p w:rsidR="00EA5EE6" w:rsidRDefault="00D03DBB" w:rsidP="00643B8D">
      <w:pPr>
        <w:numPr>
          <w:ilvl w:val="0"/>
          <w:numId w:val="15"/>
        </w:numPr>
        <w:rPr>
          <w:rFonts w:ascii="Arial" w:eastAsia="Times New Roman" w:hAnsi="Arial" w:cs="Arial"/>
        </w:rPr>
      </w:pPr>
      <w:r>
        <w:rPr>
          <w:rFonts w:ascii="Arial" w:eastAsia="Times New Roman" w:hAnsi="Arial" w:cs="Arial"/>
        </w:rPr>
        <w:t xml:space="preserve">Optional: </w:t>
      </w:r>
      <w:r w:rsidR="00EA5EE6">
        <w:rPr>
          <w:rFonts w:ascii="Arial" w:eastAsia="Times New Roman" w:hAnsi="Arial" w:cs="Arial"/>
        </w:rPr>
        <w:t>Tuning fork</w:t>
      </w:r>
      <w:r>
        <w:rPr>
          <w:rFonts w:ascii="Arial" w:eastAsia="Times New Roman" w:hAnsi="Arial" w:cs="Arial"/>
        </w:rPr>
        <w:t xml:space="preserve"> </w:t>
      </w:r>
      <w:r w:rsidR="007E1A20">
        <w:rPr>
          <w:rFonts w:ascii="Arial" w:eastAsia="Times New Roman" w:hAnsi="Arial" w:cs="Arial"/>
        </w:rPr>
        <w:t>for</w:t>
      </w:r>
      <w:r>
        <w:rPr>
          <w:rFonts w:ascii="Arial" w:eastAsia="Times New Roman" w:hAnsi="Arial" w:cs="Arial"/>
        </w:rPr>
        <w:t xml:space="preserve"> demo</w:t>
      </w:r>
      <w:r w:rsidR="00EA5EE6">
        <w:rPr>
          <w:rFonts w:ascii="Arial" w:eastAsia="Times New Roman" w:hAnsi="Arial" w:cs="Arial"/>
        </w:rPr>
        <w:t xml:space="preserve"> (</w:t>
      </w:r>
      <w:hyperlink r:id="rId11" w:history="1">
        <w:r w:rsidRPr="00DA157E">
          <w:rPr>
            <w:rStyle w:val="Hyperlink"/>
            <w:rFonts w:ascii="Arial" w:eastAsia="Times New Roman" w:hAnsi="Arial" w:cs="Arial"/>
          </w:rPr>
          <w:t>http://www.amazon.com/ADC-Aluminum-Alloy-Tuning-Fork/dp/B000QV1OZI</w:t>
        </w:r>
      </w:hyperlink>
      <w:r w:rsidR="00EA5EE6">
        <w:rPr>
          <w:rFonts w:ascii="Arial" w:eastAsia="Times New Roman" w:hAnsi="Arial" w:cs="Arial"/>
        </w:rPr>
        <w:t>)</w:t>
      </w:r>
    </w:p>
    <w:p w:rsidR="00EA5EE6" w:rsidRDefault="00EA5EE6" w:rsidP="00643B8D">
      <w:pPr>
        <w:numPr>
          <w:ilvl w:val="0"/>
          <w:numId w:val="15"/>
        </w:numPr>
        <w:rPr>
          <w:rFonts w:ascii="Arial" w:eastAsia="Times New Roman" w:hAnsi="Arial" w:cs="Arial"/>
        </w:rPr>
      </w:pPr>
      <w:r>
        <w:rPr>
          <w:rFonts w:ascii="Arial" w:eastAsia="Times New Roman" w:hAnsi="Arial" w:cs="Arial"/>
        </w:rPr>
        <w:t>Sound files of marine mammals</w:t>
      </w:r>
      <w:r w:rsidR="007E1A20">
        <w:rPr>
          <w:rFonts w:ascii="Arial" w:eastAsia="Times New Roman" w:hAnsi="Arial" w:cs="Arial"/>
        </w:rPr>
        <w:t xml:space="preserve"> (worksheet and mystery sounds)</w:t>
      </w:r>
    </w:p>
    <w:p w:rsidR="00D03DBB" w:rsidRPr="00D7712D" w:rsidRDefault="00D03DBB" w:rsidP="00643B8D">
      <w:pPr>
        <w:numPr>
          <w:ilvl w:val="0"/>
          <w:numId w:val="15"/>
        </w:numPr>
        <w:rPr>
          <w:rFonts w:ascii="Arial" w:eastAsia="Times New Roman" w:hAnsi="Arial" w:cs="Arial"/>
        </w:rPr>
      </w:pPr>
      <w:r>
        <w:rPr>
          <w:rFonts w:ascii="Arial" w:eastAsia="Times New Roman" w:hAnsi="Arial" w:cs="Arial"/>
        </w:rPr>
        <w:t>Headphones/ear buds (one per student)</w:t>
      </w:r>
    </w:p>
    <w:p w:rsidR="00643B8D" w:rsidRDefault="007E1A20" w:rsidP="00643B8D">
      <w:pPr>
        <w:numPr>
          <w:ilvl w:val="0"/>
          <w:numId w:val="15"/>
        </w:numPr>
        <w:rPr>
          <w:rFonts w:ascii="Arial" w:eastAsia="Times New Roman" w:hAnsi="Arial" w:cs="Arial"/>
        </w:rPr>
      </w:pPr>
      <w:r>
        <w:rPr>
          <w:rFonts w:ascii="Arial" w:eastAsia="Times New Roman" w:hAnsi="Arial" w:cs="Arial"/>
        </w:rPr>
        <w:t>Follow-along presentation w</w:t>
      </w:r>
      <w:r w:rsidR="00643B8D">
        <w:rPr>
          <w:rFonts w:ascii="Arial" w:eastAsia="Times New Roman" w:hAnsi="Arial" w:cs="Arial"/>
        </w:rPr>
        <w:t>orksheet</w:t>
      </w:r>
    </w:p>
    <w:p w:rsidR="007E1A20" w:rsidRPr="00D7712D" w:rsidRDefault="007E1A20" w:rsidP="00643B8D">
      <w:pPr>
        <w:numPr>
          <w:ilvl w:val="0"/>
          <w:numId w:val="15"/>
        </w:numPr>
        <w:rPr>
          <w:rFonts w:ascii="Arial" w:eastAsia="Times New Roman" w:hAnsi="Arial" w:cs="Arial"/>
        </w:rPr>
      </w:pPr>
      <w:r>
        <w:rPr>
          <w:rFonts w:ascii="Arial" w:eastAsia="Times New Roman" w:hAnsi="Arial" w:cs="Arial"/>
        </w:rPr>
        <w:t>Lab worksheet</w:t>
      </w:r>
    </w:p>
    <w:p w:rsidR="00F176ED" w:rsidRPr="001C1AA8" w:rsidRDefault="00AF0D57" w:rsidP="003C6ACF">
      <w:pPr>
        <w:pStyle w:val="Heading2"/>
        <w:rPr>
          <w:rFonts w:ascii="Arial" w:hAnsi="Arial" w:cs="Myriad Web Pro"/>
          <w:color w:val="7F3B03"/>
        </w:rPr>
      </w:pPr>
      <w:r>
        <w:rPr>
          <w:rFonts w:ascii="Arial" w:hAnsi="Arial" w:cs="Myriad Web Pro"/>
          <w:b w:val="0"/>
          <w:bCs w:val="0"/>
          <w:szCs w:val="36"/>
        </w:rPr>
        <w:t>Preparation</w:t>
      </w:r>
    </w:p>
    <w:p w:rsidR="00643B8D" w:rsidRPr="00F01BB8" w:rsidRDefault="00643B8D" w:rsidP="00643B8D">
      <w:pPr>
        <w:numPr>
          <w:ilvl w:val="0"/>
          <w:numId w:val="15"/>
        </w:numPr>
        <w:rPr>
          <w:rFonts w:ascii="Arial" w:eastAsia="Times New Roman" w:hAnsi="Arial" w:cs="Arial"/>
          <w:b/>
        </w:rPr>
      </w:pPr>
      <w:r w:rsidRPr="00D7712D">
        <w:rPr>
          <w:rFonts w:ascii="Arial" w:eastAsia="Times New Roman" w:hAnsi="Arial" w:cs="Arial"/>
        </w:rPr>
        <w:t>Raven Lite 1.0</w:t>
      </w:r>
      <w:r>
        <w:rPr>
          <w:rFonts w:ascii="Arial" w:eastAsia="Times New Roman" w:hAnsi="Arial" w:cs="Arial"/>
        </w:rPr>
        <w:t xml:space="preserve"> needs to be installed on all computers before this lab (Free download </w:t>
      </w:r>
      <w:hyperlink r:id="rId12" w:history="1">
        <w:r w:rsidRPr="00D7712D">
          <w:rPr>
            <w:rStyle w:val="Hyperlink"/>
            <w:rFonts w:ascii="Arial" w:eastAsia="Times New Roman" w:hAnsi="Arial" w:cs="Arial"/>
          </w:rPr>
          <w:t>http://www.birds.cornell.edu/brp/raven/RavenVersions.html#RavenLite</w:t>
        </w:r>
      </w:hyperlink>
      <w:r>
        <w:rPr>
          <w:rFonts w:ascii="Arial" w:eastAsia="Times New Roman" w:hAnsi="Arial" w:cs="Arial"/>
        </w:rPr>
        <w:t>)</w:t>
      </w:r>
      <w:r w:rsidR="007E1A20">
        <w:rPr>
          <w:rFonts w:ascii="Arial" w:eastAsia="Times New Roman" w:hAnsi="Arial" w:cs="Arial"/>
        </w:rPr>
        <w:t xml:space="preserve"> </w:t>
      </w:r>
      <w:r w:rsidR="007E1A20" w:rsidRPr="00F01BB8">
        <w:rPr>
          <w:rFonts w:ascii="Arial" w:eastAsia="Times New Roman" w:hAnsi="Arial" w:cs="Arial"/>
          <w:b/>
        </w:rPr>
        <w:t>– be sure to enter free license number</w:t>
      </w:r>
      <w:r w:rsidR="00F01BB8">
        <w:rPr>
          <w:rFonts w:ascii="Arial" w:eastAsia="Times New Roman" w:hAnsi="Arial" w:cs="Arial"/>
          <w:b/>
        </w:rPr>
        <w:t xml:space="preserve"> on each computer in advance.</w:t>
      </w:r>
    </w:p>
    <w:p w:rsidR="00EA5EE6" w:rsidRDefault="007E1A20" w:rsidP="00643B8D">
      <w:pPr>
        <w:numPr>
          <w:ilvl w:val="0"/>
          <w:numId w:val="15"/>
        </w:numPr>
        <w:rPr>
          <w:rFonts w:ascii="Arial" w:eastAsia="Times New Roman" w:hAnsi="Arial" w:cs="Arial"/>
        </w:rPr>
      </w:pPr>
      <w:r>
        <w:rPr>
          <w:rFonts w:ascii="Arial" w:eastAsia="Times New Roman" w:hAnsi="Arial" w:cs="Arial"/>
        </w:rPr>
        <w:t>Load</w:t>
      </w:r>
      <w:r w:rsidR="00EA5EE6">
        <w:rPr>
          <w:rFonts w:ascii="Arial" w:eastAsia="Times New Roman" w:hAnsi="Arial" w:cs="Arial"/>
        </w:rPr>
        <w:t xml:space="preserve"> marine mammal sound files on all computers</w:t>
      </w:r>
      <w:r w:rsidR="00F01BB8">
        <w:rPr>
          <w:rFonts w:ascii="Arial" w:eastAsia="Times New Roman" w:hAnsi="Arial" w:cs="Arial"/>
        </w:rPr>
        <w:t xml:space="preserve"> </w:t>
      </w:r>
      <w:r w:rsidR="00F01BB8" w:rsidRPr="00F01BB8">
        <w:rPr>
          <w:rFonts w:ascii="Arial" w:eastAsia="Times New Roman" w:hAnsi="Arial" w:cs="Arial"/>
          <w:b/>
        </w:rPr>
        <w:t>in advance</w:t>
      </w:r>
    </w:p>
    <w:p w:rsidR="00EA5EE6" w:rsidRDefault="00EA5EE6" w:rsidP="00643B8D">
      <w:pPr>
        <w:numPr>
          <w:ilvl w:val="0"/>
          <w:numId w:val="15"/>
        </w:numPr>
        <w:rPr>
          <w:rFonts w:ascii="Arial" w:eastAsia="Times New Roman" w:hAnsi="Arial" w:cs="Arial"/>
        </w:rPr>
      </w:pPr>
      <w:r>
        <w:rPr>
          <w:rFonts w:ascii="Arial" w:eastAsia="Times New Roman" w:hAnsi="Arial" w:cs="Arial"/>
        </w:rPr>
        <w:t xml:space="preserve">Copy worksheets </w:t>
      </w:r>
    </w:p>
    <w:p w:rsidR="00EA5EE6" w:rsidRPr="00D7712D" w:rsidRDefault="00EA5EE6" w:rsidP="00643B8D">
      <w:pPr>
        <w:numPr>
          <w:ilvl w:val="0"/>
          <w:numId w:val="15"/>
        </w:numPr>
        <w:rPr>
          <w:rFonts w:ascii="Arial" w:eastAsia="Times New Roman" w:hAnsi="Arial" w:cs="Arial"/>
        </w:rPr>
      </w:pPr>
      <w:r>
        <w:rPr>
          <w:rFonts w:ascii="Arial" w:eastAsia="Times New Roman" w:hAnsi="Arial" w:cs="Arial"/>
        </w:rPr>
        <w:t>Confirm that sound clips are embedded in PowerPoint lecture</w:t>
      </w:r>
    </w:p>
    <w:p w:rsidR="00F176ED" w:rsidRPr="001C1AA8" w:rsidRDefault="00F176ED" w:rsidP="00643B8D">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rsidR="00F176ED" w:rsidRPr="001C1AA8" w:rsidRDefault="00F176ED" w:rsidP="003C6ACF">
      <w:pPr>
        <w:pStyle w:val="Heading2"/>
        <w:rPr>
          <w:rFonts w:ascii="Arial" w:hAnsi="Arial" w:cs="Myriad Web Pro"/>
          <w:color w:val="7F3B03"/>
        </w:rPr>
      </w:pPr>
      <w:r w:rsidRPr="00D03DBB">
        <w:rPr>
          <w:rFonts w:ascii="Arial" w:hAnsi="Arial" w:cs="Myriad Web Pro"/>
          <w:b w:val="0"/>
          <w:bCs w:val="0"/>
          <w:szCs w:val="36"/>
        </w:rPr>
        <w:t>Timeline</w:t>
      </w:r>
    </w:p>
    <w:p w:rsidR="00F176ED" w:rsidRDefault="00D03DBB"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PowerPoint Lecture</w:t>
      </w:r>
      <w:r w:rsidR="00C26FF6">
        <w:rPr>
          <w:rFonts w:ascii="Arial" w:hAnsi="Arial" w:cs="Myriad Web Pro"/>
          <w:color w:val="7F3B03"/>
        </w:rPr>
        <w:t xml:space="preserve"> Part I</w:t>
      </w:r>
      <w:r>
        <w:rPr>
          <w:rFonts w:ascii="Arial" w:hAnsi="Arial" w:cs="Myriad Web Pro"/>
          <w:color w:val="7F3B03"/>
        </w:rPr>
        <w:t xml:space="preserve">: </w:t>
      </w:r>
      <w:r w:rsidR="00F01BB8">
        <w:rPr>
          <w:rFonts w:ascii="Arial" w:hAnsi="Arial" w:cs="Myriad Web Pro"/>
          <w:color w:val="7F3B03"/>
        </w:rPr>
        <w:t>45</w:t>
      </w:r>
      <w:r>
        <w:rPr>
          <w:rFonts w:ascii="Arial" w:hAnsi="Arial" w:cs="Myriad Web Pro"/>
          <w:color w:val="7F3B03"/>
        </w:rPr>
        <w:t xml:space="preserve"> </w:t>
      </w:r>
      <w:proofErr w:type="spellStart"/>
      <w:r>
        <w:rPr>
          <w:rFonts w:ascii="Arial" w:hAnsi="Arial" w:cs="Myriad Web Pro"/>
          <w:color w:val="7F3B03"/>
        </w:rPr>
        <w:t>mins</w:t>
      </w:r>
      <w:proofErr w:type="spellEnd"/>
      <w:r w:rsidR="001A27C6">
        <w:rPr>
          <w:rFonts w:ascii="Arial" w:hAnsi="Arial" w:cs="Myriad Web Pro"/>
          <w:color w:val="7F3B03"/>
        </w:rPr>
        <w:t>.</w:t>
      </w:r>
    </w:p>
    <w:p w:rsidR="0043593E" w:rsidRDefault="00F01BB8"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Tuning for example: 5</w:t>
      </w:r>
      <w:r w:rsidR="0043593E">
        <w:rPr>
          <w:rFonts w:ascii="Arial" w:hAnsi="Arial" w:cs="Myriad Web Pro"/>
          <w:color w:val="7F3B03"/>
        </w:rPr>
        <w:t xml:space="preserve"> </w:t>
      </w:r>
      <w:proofErr w:type="spellStart"/>
      <w:r w:rsidR="0043593E">
        <w:rPr>
          <w:rFonts w:ascii="Arial" w:hAnsi="Arial" w:cs="Myriad Web Pro"/>
          <w:color w:val="7F3B03"/>
        </w:rPr>
        <w:t>mins</w:t>
      </w:r>
      <w:proofErr w:type="spellEnd"/>
      <w:r w:rsidR="001A27C6">
        <w:rPr>
          <w:rFonts w:ascii="Arial" w:hAnsi="Arial" w:cs="Myriad Web Pro"/>
          <w:color w:val="7F3B03"/>
        </w:rPr>
        <w:t>.</w:t>
      </w:r>
    </w:p>
    <w:p w:rsidR="00C26FF6" w:rsidRPr="00C26FF6" w:rsidRDefault="00C26FF6" w:rsidP="00C26FF6">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PowerPoint Lecture Part II: 10 </w:t>
      </w:r>
      <w:proofErr w:type="spellStart"/>
      <w:r>
        <w:rPr>
          <w:rFonts w:ascii="Arial" w:hAnsi="Arial" w:cs="Myriad Web Pro"/>
          <w:color w:val="7F3B03"/>
        </w:rPr>
        <w:t>mins</w:t>
      </w:r>
      <w:proofErr w:type="spellEnd"/>
      <w:r w:rsidR="001A27C6">
        <w:rPr>
          <w:rFonts w:ascii="Arial" w:hAnsi="Arial" w:cs="Myriad Web Pro"/>
          <w:color w:val="7F3B03"/>
        </w:rPr>
        <w:t>.</w:t>
      </w:r>
    </w:p>
    <w:p w:rsidR="00F176ED" w:rsidRPr="001C1AA8" w:rsidRDefault="001A27C6"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Ravel </w:t>
      </w:r>
      <w:proofErr w:type="spellStart"/>
      <w:r>
        <w:rPr>
          <w:rFonts w:ascii="Arial" w:hAnsi="Arial" w:cs="Myriad Web Pro"/>
          <w:color w:val="7F3B03"/>
        </w:rPr>
        <w:t>Lite</w:t>
      </w:r>
      <w:proofErr w:type="spellEnd"/>
      <w:r>
        <w:rPr>
          <w:rFonts w:ascii="Arial" w:hAnsi="Arial" w:cs="Myriad Web Pro"/>
          <w:color w:val="7F3B03"/>
        </w:rPr>
        <w:t xml:space="preserve"> Demo: 10</w:t>
      </w:r>
      <w:r w:rsidR="00D03DBB">
        <w:rPr>
          <w:rFonts w:ascii="Arial" w:hAnsi="Arial" w:cs="Myriad Web Pro"/>
          <w:color w:val="7F3B03"/>
        </w:rPr>
        <w:t xml:space="preserve"> </w:t>
      </w:r>
      <w:proofErr w:type="spellStart"/>
      <w:r w:rsidR="00D03DBB">
        <w:rPr>
          <w:rFonts w:ascii="Arial" w:hAnsi="Arial" w:cs="Myriad Web Pro"/>
          <w:color w:val="7F3B03"/>
        </w:rPr>
        <w:t>mins</w:t>
      </w:r>
      <w:proofErr w:type="spellEnd"/>
      <w:r>
        <w:rPr>
          <w:rFonts w:ascii="Arial" w:hAnsi="Arial" w:cs="Myriad Web Pro"/>
          <w:color w:val="7F3B03"/>
        </w:rPr>
        <w:t>.</w:t>
      </w:r>
      <w:r w:rsidR="00D03DBB">
        <w:rPr>
          <w:rFonts w:ascii="Arial" w:hAnsi="Arial" w:cs="Myriad Web Pro"/>
          <w:color w:val="7F3B03"/>
        </w:rPr>
        <w:t xml:space="preserve">  </w:t>
      </w:r>
    </w:p>
    <w:p w:rsidR="00F176ED" w:rsidRPr="001C1AA8" w:rsidRDefault="0043593E"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Sound analysis in computer lab 50 </w:t>
      </w:r>
      <w:proofErr w:type="spellStart"/>
      <w:r>
        <w:rPr>
          <w:rFonts w:ascii="Arial" w:hAnsi="Arial" w:cs="Myriad Web Pro"/>
          <w:color w:val="7F3B03"/>
        </w:rPr>
        <w:t>mins</w:t>
      </w:r>
      <w:proofErr w:type="spellEnd"/>
      <w:r w:rsidR="00F176ED" w:rsidRPr="001C1AA8">
        <w:rPr>
          <w:rFonts w:ascii="Arial" w:hAnsi="Arial" w:cs="Myriad Web Pro"/>
          <w:color w:val="7F3B03"/>
        </w:rPr>
        <w:t>.</w:t>
      </w:r>
    </w:p>
    <w:p w:rsidR="009F3B6D" w:rsidRDefault="0043593E"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Answer inquiry questions on worksheet 20 </w:t>
      </w:r>
      <w:proofErr w:type="spellStart"/>
      <w:r>
        <w:rPr>
          <w:rFonts w:ascii="Arial" w:hAnsi="Arial" w:cs="Myriad Web Pro"/>
          <w:color w:val="7F3B03"/>
        </w:rPr>
        <w:t>mins</w:t>
      </w:r>
      <w:proofErr w:type="spellEnd"/>
      <w:r w:rsidR="00F176ED" w:rsidRPr="001C1AA8">
        <w:rPr>
          <w:rFonts w:ascii="Arial" w:hAnsi="Arial" w:cs="Myriad Web Pro"/>
          <w:color w:val="7F3B03"/>
        </w:rPr>
        <w:t>.</w:t>
      </w:r>
    </w:p>
    <w:p w:rsidR="003C6ACF" w:rsidRDefault="00D358E9" w:rsidP="003C6ACF">
      <w:pPr>
        <w:pStyle w:val="Heading2"/>
        <w:rPr>
          <w:rFonts w:ascii="Arial" w:hAnsi="Arial" w:cs="Myriad Web Pro"/>
          <w:b w:val="0"/>
          <w:bCs w:val="0"/>
          <w:sz w:val="28"/>
          <w:szCs w:val="28"/>
        </w:rPr>
      </w:pPr>
      <w:bookmarkStart w:id="4" w:name="StartingPoint"/>
      <w:r w:rsidRPr="00D03DBB">
        <w:rPr>
          <w:rFonts w:ascii="Arial" w:hAnsi="Arial" w:cs="Myriad Web Pro"/>
          <w:b w:val="0"/>
          <w:bCs w:val="0"/>
          <w:szCs w:val="28"/>
        </w:rPr>
        <w:t>Starting Point For Inquiry</w:t>
      </w:r>
      <w:bookmarkEnd w:id="4"/>
    </w:p>
    <w:p w:rsidR="00020D79" w:rsidRDefault="00020D79" w:rsidP="00E7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Pr>
          <w:rFonts w:ascii="Arial" w:hAnsi="Arial" w:cs="Myriad Web Pro"/>
          <w:color w:val="auto"/>
        </w:rPr>
        <w:tab/>
      </w:r>
      <w:r w:rsidR="000E080D">
        <w:rPr>
          <w:rFonts w:ascii="Arial" w:hAnsi="Arial" w:cs="Myriad Web Pro"/>
          <w:color w:val="auto"/>
        </w:rPr>
        <w:t xml:space="preserve">Why is sound so important to marine mammals? </w:t>
      </w:r>
      <w:r w:rsidR="009419CE">
        <w:rPr>
          <w:rFonts w:ascii="Arial" w:hAnsi="Arial" w:cs="Myriad Web Pro"/>
          <w:color w:val="auto"/>
        </w:rPr>
        <w:t>In short, l</w:t>
      </w:r>
      <w:r w:rsidR="00DA368E">
        <w:rPr>
          <w:rFonts w:ascii="Arial" w:hAnsi="Arial" w:cs="Myriad Web Pro"/>
          <w:color w:val="auto"/>
        </w:rPr>
        <w:t xml:space="preserve">ight </w:t>
      </w:r>
      <w:r w:rsidR="001D5368">
        <w:rPr>
          <w:rFonts w:ascii="Arial" w:hAnsi="Arial" w:cs="Myriad Web Pro"/>
          <w:color w:val="auto"/>
        </w:rPr>
        <w:t>is absorbed</w:t>
      </w:r>
      <w:r w:rsidR="00DA368E">
        <w:rPr>
          <w:rFonts w:ascii="Arial" w:hAnsi="Arial" w:cs="Myriad Web Pro"/>
          <w:color w:val="auto"/>
        </w:rPr>
        <w:t xml:space="preserve"> rapidly </w:t>
      </w:r>
      <w:r w:rsidR="004B0F19">
        <w:rPr>
          <w:rFonts w:ascii="Arial" w:hAnsi="Arial" w:cs="Myriad Web Pro"/>
          <w:color w:val="auto"/>
        </w:rPr>
        <w:t>underwater</w:t>
      </w:r>
      <w:r w:rsidR="000E080D">
        <w:rPr>
          <w:rFonts w:ascii="Arial" w:hAnsi="Arial" w:cs="Myriad Web Pro"/>
          <w:color w:val="auto"/>
        </w:rPr>
        <w:t xml:space="preserve"> and visual communication is not practical over large spatial scales</w:t>
      </w:r>
      <w:r w:rsidR="00DA368E">
        <w:rPr>
          <w:rFonts w:ascii="Arial" w:hAnsi="Arial" w:cs="Myriad Web Pro"/>
          <w:color w:val="auto"/>
        </w:rPr>
        <w:t xml:space="preserve">, but sound travels faster and farther due to the higher density of water. </w:t>
      </w:r>
      <w:r w:rsidR="00E758FC" w:rsidRPr="00DA368E">
        <w:rPr>
          <w:rFonts w:ascii="Arial" w:hAnsi="Arial" w:cs="Myriad Web Pro"/>
          <w:color w:val="auto"/>
        </w:rPr>
        <w:t>Marine mammals</w:t>
      </w:r>
      <w:r w:rsidR="000E080D">
        <w:rPr>
          <w:rFonts w:ascii="Arial" w:hAnsi="Arial" w:cs="Myriad Web Pro"/>
          <w:color w:val="auto"/>
        </w:rPr>
        <w:t xml:space="preserve"> </w:t>
      </w:r>
      <w:r w:rsidR="00E758FC" w:rsidRPr="00DA368E">
        <w:rPr>
          <w:rFonts w:ascii="Arial" w:hAnsi="Arial" w:cs="Myriad Web Pro"/>
          <w:color w:val="auto"/>
        </w:rPr>
        <w:t>use sound for feeding, communication, preda</w:t>
      </w:r>
      <w:r w:rsidR="000E080D">
        <w:rPr>
          <w:rFonts w:ascii="Arial" w:hAnsi="Arial" w:cs="Myriad Web Pro"/>
          <w:color w:val="auto"/>
        </w:rPr>
        <w:t>tor avoidance, and navigation. In fact, the different taxa of marine mammals (</w:t>
      </w:r>
      <w:r w:rsidR="000E080D" w:rsidRPr="001D5368">
        <w:rPr>
          <w:rFonts w:ascii="Arial" w:hAnsi="Arial" w:cs="Myriad Web Pro"/>
          <w:b/>
          <w:color w:val="auto"/>
        </w:rPr>
        <w:t>odontocete</w:t>
      </w:r>
      <w:r w:rsidR="000E080D">
        <w:rPr>
          <w:rFonts w:ascii="Arial" w:hAnsi="Arial" w:cs="Myriad Web Pro"/>
          <w:color w:val="auto"/>
        </w:rPr>
        <w:t xml:space="preserve"> (toothed whales), </w:t>
      </w:r>
      <w:r w:rsidR="000E080D" w:rsidRPr="001D5368">
        <w:rPr>
          <w:rFonts w:ascii="Arial" w:hAnsi="Arial" w:cs="Myriad Web Pro"/>
          <w:b/>
          <w:color w:val="auto"/>
        </w:rPr>
        <w:t>mystecetes</w:t>
      </w:r>
      <w:r w:rsidR="000E080D">
        <w:rPr>
          <w:rFonts w:ascii="Arial" w:hAnsi="Arial" w:cs="Myriad Web Pro"/>
          <w:color w:val="auto"/>
        </w:rPr>
        <w:t xml:space="preserve"> (baleen whales), and </w:t>
      </w:r>
      <w:r w:rsidR="000E080D" w:rsidRPr="001D5368">
        <w:rPr>
          <w:rFonts w:ascii="Arial" w:hAnsi="Arial" w:cs="Myriad Web Pro"/>
          <w:b/>
          <w:color w:val="auto"/>
        </w:rPr>
        <w:t>pinnipeds</w:t>
      </w:r>
      <w:r w:rsidR="00635438">
        <w:rPr>
          <w:rFonts w:ascii="Arial" w:hAnsi="Arial" w:cs="Myriad Web Pro"/>
          <w:color w:val="auto"/>
        </w:rPr>
        <w:t xml:space="preserve"> (seals and sea lions)</w:t>
      </w:r>
      <w:r w:rsidR="000E080D">
        <w:rPr>
          <w:rFonts w:ascii="Arial" w:hAnsi="Arial" w:cs="Myriad Web Pro"/>
          <w:color w:val="auto"/>
        </w:rPr>
        <w:t xml:space="preserve"> use different </w:t>
      </w:r>
      <w:r w:rsidR="000E080D" w:rsidRPr="00635438">
        <w:rPr>
          <w:rFonts w:ascii="Arial" w:hAnsi="Arial" w:cs="Myriad Web Pro"/>
          <w:b/>
          <w:color w:val="auto"/>
        </w:rPr>
        <w:t>bioacoustic</w:t>
      </w:r>
      <w:r w:rsidR="000E080D">
        <w:rPr>
          <w:rFonts w:ascii="Arial" w:hAnsi="Arial" w:cs="Myriad Web Pro"/>
          <w:color w:val="auto"/>
        </w:rPr>
        <w:t xml:space="preserve"> strategies</w:t>
      </w:r>
      <w:r>
        <w:rPr>
          <w:rFonts w:ascii="Arial" w:hAnsi="Arial" w:cs="Myriad Web Pro"/>
          <w:color w:val="auto"/>
        </w:rPr>
        <w:t>, from beeps and whistles to low-frequency groans and even complex songs</w:t>
      </w:r>
      <w:r w:rsidR="000E080D">
        <w:rPr>
          <w:rFonts w:ascii="Arial" w:hAnsi="Arial" w:cs="Myriad Web Pro"/>
          <w:color w:val="auto"/>
        </w:rPr>
        <w:t xml:space="preserve">. </w:t>
      </w:r>
      <w:r>
        <w:rPr>
          <w:rFonts w:ascii="Arial" w:hAnsi="Arial" w:cs="Myriad Web Pro"/>
          <w:color w:val="auto"/>
        </w:rPr>
        <w:t xml:space="preserve">Because sound is so important to marine mammals, they are highly susceptible to altered </w:t>
      </w:r>
      <w:r w:rsidRPr="00635438">
        <w:rPr>
          <w:rFonts w:ascii="Arial" w:hAnsi="Arial" w:cs="Myriad Web Pro"/>
          <w:b/>
          <w:color w:val="auto"/>
        </w:rPr>
        <w:t>acoustic</w:t>
      </w:r>
      <w:r>
        <w:rPr>
          <w:rFonts w:ascii="Arial" w:hAnsi="Arial" w:cs="Myriad Web Pro"/>
          <w:color w:val="auto"/>
        </w:rPr>
        <w:t xml:space="preserve"> environments. Many recent studies have shown how a</w:t>
      </w:r>
      <w:r w:rsidR="00E758FC" w:rsidRPr="00DA368E">
        <w:rPr>
          <w:rFonts w:ascii="Arial" w:hAnsi="Arial" w:cs="Myriad Web Pro"/>
          <w:color w:val="auto"/>
        </w:rPr>
        <w:t>nthropogenic disturbances</w:t>
      </w:r>
      <w:r>
        <w:rPr>
          <w:rFonts w:ascii="Arial" w:hAnsi="Arial" w:cs="Myriad Web Pro"/>
          <w:color w:val="auto"/>
        </w:rPr>
        <w:t xml:space="preserve"> </w:t>
      </w:r>
      <w:r w:rsidRPr="00020D79">
        <w:rPr>
          <w:rFonts w:ascii="Arial" w:hAnsi="Arial" w:cs="Myriad Web Pro"/>
          <w:color w:val="auto"/>
        </w:rPr>
        <w:t>from transportation, dredging, construction, oil &amp; gas drilling, sonars, geophysical surveys, and explosions</w:t>
      </w:r>
      <w:r w:rsidR="00E758FC" w:rsidRPr="00020D79">
        <w:rPr>
          <w:rFonts w:ascii="Arial" w:hAnsi="Arial" w:cs="Myriad Web Pro"/>
          <w:color w:val="auto"/>
        </w:rPr>
        <w:t xml:space="preserve"> </w:t>
      </w:r>
      <w:r w:rsidR="00E758FC" w:rsidRPr="00DA368E">
        <w:rPr>
          <w:rFonts w:ascii="Arial" w:hAnsi="Arial" w:cs="Myriad Web Pro"/>
          <w:color w:val="auto"/>
        </w:rPr>
        <w:t>can cause altered (or avoidance) behavior in marine mammals.</w:t>
      </w:r>
      <w:r>
        <w:rPr>
          <w:rFonts w:ascii="Arial" w:hAnsi="Arial" w:cs="Myriad Web Pro"/>
          <w:color w:val="auto"/>
        </w:rPr>
        <w:t xml:space="preserve"> </w:t>
      </w:r>
    </w:p>
    <w:p w:rsidR="009C093B" w:rsidRPr="00DA368E" w:rsidRDefault="00020D79" w:rsidP="00E758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Pr>
          <w:rFonts w:ascii="Arial" w:hAnsi="Arial" w:cs="Myriad Web Pro"/>
          <w:color w:val="auto"/>
        </w:rPr>
        <w:tab/>
        <w:t xml:space="preserve">In order to investigate the </w:t>
      </w:r>
      <w:r w:rsidR="00ED3372">
        <w:rPr>
          <w:rFonts w:ascii="Arial" w:hAnsi="Arial" w:cs="Myriad Web Pro"/>
          <w:color w:val="auto"/>
        </w:rPr>
        <w:t>bioacoustic</w:t>
      </w:r>
      <w:r>
        <w:rPr>
          <w:rFonts w:ascii="Arial" w:hAnsi="Arial" w:cs="Myriad Web Pro"/>
          <w:color w:val="auto"/>
        </w:rPr>
        <w:t xml:space="preserve"> diversity of marine mammals, students view an introductory presentation on the subject, </w:t>
      </w:r>
      <w:r w:rsidR="0018448E">
        <w:rPr>
          <w:rFonts w:ascii="Arial" w:hAnsi="Arial" w:cs="Myriad Web Pro"/>
          <w:color w:val="auto"/>
        </w:rPr>
        <w:t>and then</w:t>
      </w:r>
      <w:r>
        <w:rPr>
          <w:rFonts w:ascii="Arial" w:hAnsi="Arial" w:cs="Myriad Web Pro"/>
          <w:color w:val="auto"/>
        </w:rPr>
        <w:t xml:space="preserve"> engage in an inquiry activity in which they identify a “mystery sound” using a sound analysis program. The</w:t>
      </w:r>
      <w:r w:rsidR="00BD0F11">
        <w:rPr>
          <w:rFonts w:ascii="Arial" w:hAnsi="Arial" w:cs="Myriad Web Pro"/>
          <w:color w:val="auto"/>
        </w:rPr>
        <w:t xml:space="preserve"> basic</w:t>
      </w:r>
      <w:r>
        <w:rPr>
          <w:rFonts w:ascii="Arial" w:hAnsi="Arial" w:cs="Myriad Web Pro"/>
          <w:color w:val="auto"/>
        </w:rPr>
        <w:t xml:space="preserve"> use of this free </w:t>
      </w:r>
      <w:r w:rsidR="00BD0F11">
        <w:rPr>
          <w:rFonts w:ascii="Arial" w:hAnsi="Arial" w:cs="Myriad Web Pro"/>
          <w:color w:val="auto"/>
        </w:rPr>
        <w:t xml:space="preserve">sound </w:t>
      </w:r>
      <w:r>
        <w:rPr>
          <w:rFonts w:ascii="Arial" w:hAnsi="Arial" w:cs="Myriad Web Pro"/>
          <w:color w:val="auto"/>
        </w:rPr>
        <w:t>analysis program (Raven Lite 1.0) will be demonstrated by the instructor prior to the inquiry activity in the computer lab. Students will also develop familiarity with Raven Lite by</w:t>
      </w:r>
      <w:r w:rsidR="00613B1F">
        <w:rPr>
          <w:rFonts w:ascii="Arial" w:hAnsi="Arial" w:cs="Myriad Web Pro"/>
          <w:color w:val="auto"/>
        </w:rPr>
        <w:t xml:space="preserve"> using the software to identify key bioacoustics parameters (e.g. peak frequency, power, </w:t>
      </w:r>
      <w:r w:rsidR="004B0F19">
        <w:rPr>
          <w:rFonts w:ascii="Arial" w:hAnsi="Arial" w:cs="Myriad Web Pro"/>
          <w:color w:val="auto"/>
        </w:rPr>
        <w:t xml:space="preserve">and </w:t>
      </w:r>
      <w:r w:rsidR="00613B1F">
        <w:rPr>
          <w:rFonts w:ascii="Arial" w:hAnsi="Arial" w:cs="Myriad Web Pro"/>
          <w:color w:val="auto"/>
        </w:rPr>
        <w:t>duration) of eight diverse marine mammals (</w:t>
      </w:r>
      <w:r w:rsidR="00141229">
        <w:rPr>
          <w:rFonts w:ascii="Arial" w:hAnsi="Arial" w:cs="Myriad Web Pro"/>
          <w:color w:val="auto"/>
        </w:rPr>
        <w:t>California sea lion, northern fur seal, beluga whale, killer whale, blue whale, humpback whale, Weddell seal and harbor seal</w:t>
      </w:r>
      <w:r w:rsidR="00613B1F">
        <w:rPr>
          <w:rFonts w:ascii="Arial" w:hAnsi="Arial" w:cs="Myriad Web Pro"/>
          <w:color w:val="auto"/>
        </w:rPr>
        <w:t xml:space="preserve">) prior to trying to identify their mystery sound. </w:t>
      </w:r>
      <w:r>
        <w:rPr>
          <w:rFonts w:ascii="Arial" w:hAnsi="Arial" w:cs="Myriad Web Pro"/>
          <w:color w:val="auto"/>
        </w:rPr>
        <w:t xml:space="preserve"> </w:t>
      </w:r>
    </w:p>
    <w:p w:rsidR="003C6ACF" w:rsidRDefault="00D358E9" w:rsidP="003C6ACF">
      <w:pPr>
        <w:pStyle w:val="Heading2"/>
        <w:rPr>
          <w:rFonts w:ascii="Arial" w:hAnsi="Arial" w:cs="Myriad Web Pro"/>
          <w:b w:val="0"/>
          <w:bCs w:val="0"/>
          <w:sz w:val="28"/>
          <w:szCs w:val="36"/>
        </w:rPr>
      </w:pPr>
      <w:bookmarkStart w:id="5" w:name="Details"/>
      <w:r w:rsidRPr="004B0F19">
        <w:rPr>
          <w:rFonts w:ascii="Arial" w:hAnsi="Arial" w:cs="Myriad Web Pro"/>
          <w:b w:val="0"/>
          <w:bCs w:val="0"/>
          <w:szCs w:val="36"/>
        </w:rPr>
        <w:t xml:space="preserve">Detailed </w:t>
      </w:r>
      <w:r w:rsidR="00F176ED" w:rsidRPr="004B0F19">
        <w:rPr>
          <w:rFonts w:ascii="Arial" w:hAnsi="Arial" w:cs="Myriad Web Pro"/>
          <w:b w:val="0"/>
          <w:bCs w:val="0"/>
          <w:szCs w:val="36"/>
        </w:rPr>
        <w:t>Procedure</w:t>
      </w:r>
      <w:bookmarkEnd w:id="5"/>
    </w:p>
    <w:p w:rsidR="004B0F19" w:rsidRDefault="00AF0D57" w:rsidP="003C6ACF">
      <w:pPr>
        <w:rPr>
          <w:rFonts w:ascii="Arial" w:hAnsi="Arial" w:cs="Myriad Web Pro"/>
          <w:color w:val="7F3B03"/>
        </w:rPr>
      </w:pPr>
      <w:r>
        <w:rPr>
          <w:rFonts w:ascii="Arial" w:hAnsi="Arial" w:cs="Myriad Web Pro"/>
          <w:color w:val="7F3B03"/>
        </w:rPr>
        <w:t>Step 1</w:t>
      </w:r>
    </w:p>
    <w:p w:rsidR="00A76681" w:rsidRDefault="000A416B" w:rsidP="003C6ACF">
      <w:pPr>
        <w:rPr>
          <w:rFonts w:ascii="Arial" w:hAnsi="Arial" w:cs="Myriad Web Pro"/>
          <w:color w:val="7F3B03"/>
        </w:rPr>
      </w:pPr>
      <w:r>
        <w:rPr>
          <w:rFonts w:ascii="Arial" w:hAnsi="Arial" w:cs="Myriad Web Pro"/>
          <w:color w:val="7F3B03"/>
        </w:rPr>
        <w:tab/>
        <w:t xml:space="preserve">Teachers should first go through and understand the material in the PowerPoint in advance (we were careful to write notes on each slide).  </w:t>
      </w:r>
      <w:r w:rsidR="007B07A6">
        <w:rPr>
          <w:rFonts w:ascii="Arial" w:hAnsi="Arial" w:cs="Myriad Web Pro"/>
          <w:color w:val="7F3B03"/>
        </w:rPr>
        <w:t xml:space="preserve">It is also critical that </w:t>
      </w:r>
      <w:r w:rsidR="00C26FF6">
        <w:rPr>
          <w:rFonts w:ascii="Arial" w:hAnsi="Arial" w:cs="Myriad Web Pro"/>
          <w:color w:val="7F3B03"/>
        </w:rPr>
        <w:t>teacher’s</w:t>
      </w:r>
      <w:r w:rsidR="007B07A6">
        <w:rPr>
          <w:rFonts w:ascii="Arial" w:hAnsi="Arial" w:cs="Myriad Web Pro"/>
          <w:color w:val="7F3B03"/>
        </w:rPr>
        <w:t xml:space="preserve"> </w:t>
      </w:r>
      <w:r w:rsidR="00C26FF6">
        <w:rPr>
          <w:rFonts w:ascii="Arial" w:hAnsi="Arial" w:cs="Myriad Web Pro"/>
          <w:color w:val="7F3B03"/>
        </w:rPr>
        <w:t>verify</w:t>
      </w:r>
      <w:r w:rsidR="007B07A6">
        <w:rPr>
          <w:rFonts w:ascii="Arial" w:hAnsi="Arial" w:cs="Myriad Web Pro"/>
          <w:color w:val="7F3B03"/>
        </w:rPr>
        <w:t xml:space="preserve"> that the audio links embedded in the PowerPoint work since that is the main focus of the lecture. </w:t>
      </w:r>
      <w:r w:rsidR="00C26FF6">
        <w:rPr>
          <w:rFonts w:ascii="Arial" w:hAnsi="Arial" w:cs="Myriad Web Pro"/>
          <w:color w:val="7F3B03"/>
        </w:rPr>
        <w:t>The PowerPoint is divided into two parts; Part I is an introduction to acoustics, sound properties, and marine mammal sound</w:t>
      </w:r>
      <w:r w:rsidR="007B07A6">
        <w:rPr>
          <w:rFonts w:ascii="Arial" w:hAnsi="Arial" w:cs="Myriad Web Pro"/>
          <w:color w:val="7F3B03"/>
        </w:rPr>
        <w:t xml:space="preserve"> </w:t>
      </w:r>
      <w:r w:rsidR="007D6A25">
        <w:rPr>
          <w:rFonts w:ascii="Arial" w:hAnsi="Arial" w:cs="Myriad Web Pro"/>
          <w:color w:val="7F3B03"/>
        </w:rPr>
        <w:t>(slides 1-18</w:t>
      </w:r>
      <w:r w:rsidR="00C26FF6">
        <w:rPr>
          <w:rFonts w:ascii="Arial" w:hAnsi="Arial" w:cs="Myriad Web Pro"/>
          <w:color w:val="7F3B03"/>
        </w:rPr>
        <w:t xml:space="preserve">).  </w:t>
      </w:r>
    </w:p>
    <w:p w:rsidR="00A76681" w:rsidRDefault="00A76681" w:rsidP="003C6ACF">
      <w:pPr>
        <w:rPr>
          <w:rFonts w:ascii="Arial" w:hAnsi="Arial" w:cs="Myriad Web Pro"/>
          <w:color w:val="7F3B03"/>
        </w:rPr>
      </w:pPr>
    </w:p>
    <w:p w:rsidR="00A76681" w:rsidRDefault="00AF0D57" w:rsidP="003C6ACF">
      <w:pPr>
        <w:rPr>
          <w:rFonts w:ascii="Arial" w:hAnsi="Arial" w:cs="Myriad Web Pro"/>
          <w:color w:val="7F3B03"/>
        </w:rPr>
      </w:pPr>
      <w:r>
        <w:rPr>
          <w:rFonts w:ascii="Arial" w:hAnsi="Arial" w:cs="Myriad Web Pro"/>
          <w:color w:val="7F3B03"/>
        </w:rPr>
        <w:t>Step 2 (optional)</w:t>
      </w:r>
    </w:p>
    <w:p w:rsidR="004B0F19" w:rsidRPr="00F01BB8" w:rsidRDefault="00C26FF6" w:rsidP="00F01BB8">
      <w:pPr>
        <w:ind w:firstLine="720"/>
        <w:rPr>
          <w:rFonts w:ascii="Arial" w:hAnsi="Arial" w:cs="Myriad Web Pro"/>
          <w:color w:val="7F3B03"/>
        </w:rPr>
      </w:pPr>
      <w:r w:rsidRPr="00F01BB8">
        <w:rPr>
          <w:rFonts w:ascii="Arial" w:hAnsi="Arial" w:cs="Myriad Web Pro"/>
          <w:color w:val="7F3B03"/>
        </w:rPr>
        <w:t xml:space="preserve">At the end of Part I, the teacher can use a tuning fork to </w:t>
      </w:r>
      <w:r w:rsidR="00A76681" w:rsidRPr="00F01BB8">
        <w:rPr>
          <w:rFonts w:ascii="Arial" w:hAnsi="Arial" w:cs="Myriad Web Pro"/>
          <w:color w:val="7F3B03"/>
        </w:rPr>
        <w:t>demonstrate</w:t>
      </w:r>
      <w:r w:rsidRPr="00F01BB8">
        <w:rPr>
          <w:rFonts w:ascii="Arial" w:hAnsi="Arial" w:cs="Myriad Web Pro"/>
          <w:color w:val="7F3B03"/>
        </w:rPr>
        <w:t xml:space="preserve"> </w:t>
      </w:r>
      <w:r w:rsidR="00A76681" w:rsidRPr="00F01BB8">
        <w:rPr>
          <w:rFonts w:ascii="Arial" w:hAnsi="Arial" w:cs="Myriad Web Pro"/>
          <w:color w:val="7F3B03"/>
        </w:rPr>
        <w:t>how</w:t>
      </w:r>
      <w:r w:rsidRPr="00F01BB8">
        <w:rPr>
          <w:rFonts w:ascii="Arial" w:hAnsi="Arial" w:cs="Myriad Web Pro"/>
          <w:color w:val="7F3B03"/>
        </w:rPr>
        <w:t xml:space="preserve"> marine mammals hear underwater.</w:t>
      </w:r>
      <w:r w:rsidR="007D6A25" w:rsidRPr="00F01BB8">
        <w:rPr>
          <w:rFonts w:ascii="Arial" w:hAnsi="Arial" w:cs="Myriad Web Pro"/>
          <w:color w:val="7F3B03"/>
        </w:rPr>
        <w:t xml:space="preserve">  Ask for two student volunteers and have them come to the front of the class.  Have one student cover their ears while the </w:t>
      </w:r>
      <w:r w:rsidR="00A76681" w:rsidRPr="00F01BB8">
        <w:rPr>
          <w:rFonts w:ascii="Arial" w:hAnsi="Arial" w:cs="Myriad Web Pro"/>
          <w:color w:val="7F3B03"/>
        </w:rPr>
        <w:t xml:space="preserve">other </w:t>
      </w:r>
      <w:r w:rsidR="00263464" w:rsidRPr="00F01BB8">
        <w:rPr>
          <w:rFonts w:ascii="Arial" w:hAnsi="Arial" w:cs="Myriad Web Pro"/>
          <w:color w:val="7F3B03"/>
        </w:rPr>
        <w:t>student lightly taps</w:t>
      </w:r>
      <w:r w:rsidR="00A76681" w:rsidRPr="00F01BB8">
        <w:rPr>
          <w:rFonts w:ascii="Arial" w:hAnsi="Arial" w:cs="Myriad Web Pro"/>
          <w:color w:val="7F3B03"/>
        </w:rPr>
        <w:t xml:space="preserve"> the tuning fork on the desk and holds the base of the fork to their partner’s chin. The student should be able to hear the tuning fork, even with their ears plugged. </w:t>
      </w:r>
      <w:r w:rsidR="007D6A25" w:rsidRPr="00F01BB8">
        <w:rPr>
          <w:rFonts w:ascii="Arial" w:hAnsi="Arial" w:cs="Myriad Web Pro"/>
          <w:color w:val="7F3B03"/>
        </w:rPr>
        <w:t>Note that the sound will be differ</w:t>
      </w:r>
      <w:r w:rsidR="00635438">
        <w:rPr>
          <w:rFonts w:ascii="Arial" w:hAnsi="Arial" w:cs="Myriad Web Pro"/>
          <w:color w:val="7F3B03"/>
        </w:rPr>
        <w:t>ent</w:t>
      </w:r>
      <w:r w:rsidR="007D6A25" w:rsidRPr="00F01BB8">
        <w:rPr>
          <w:rFonts w:ascii="Arial" w:hAnsi="Arial" w:cs="Myriad Web Pro"/>
          <w:color w:val="7F3B03"/>
        </w:rPr>
        <w:t xml:space="preserve"> than if heard without </w:t>
      </w:r>
      <w:r w:rsidR="00635438">
        <w:rPr>
          <w:rFonts w:ascii="Arial" w:hAnsi="Arial" w:cs="Myriad Web Pro"/>
          <w:color w:val="7F3B03"/>
        </w:rPr>
        <w:t xml:space="preserve">the </w:t>
      </w:r>
      <w:r w:rsidR="007D6A25" w:rsidRPr="00F01BB8">
        <w:rPr>
          <w:rFonts w:ascii="Arial" w:hAnsi="Arial" w:cs="Myriad Web Pro"/>
          <w:color w:val="7F3B03"/>
        </w:rPr>
        <w:t xml:space="preserve">ears covered </w:t>
      </w:r>
      <w:r w:rsidR="00635438">
        <w:rPr>
          <w:rFonts w:ascii="Arial" w:hAnsi="Arial" w:cs="Myriad Web Pro"/>
          <w:color w:val="7F3B03"/>
        </w:rPr>
        <w:t>be</w:t>
      </w:r>
      <w:r w:rsidR="007D6A25" w:rsidRPr="00F01BB8">
        <w:rPr>
          <w:rFonts w:ascii="Arial" w:hAnsi="Arial" w:cs="Myriad Web Pro"/>
          <w:color w:val="7F3B03"/>
        </w:rPr>
        <w:t xml:space="preserve">cause sound </w:t>
      </w:r>
      <w:r w:rsidR="00874AFB" w:rsidRPr="00F01BB8">
        <w:rPr>
          <w:rFonts w:ascii="Arial" w:hAnsi="Arial" w:cs="Myriad Web Pro"/>
          <w:color w:val="7F3B03"/>
        </w:rPr>
        <w:t>travels</w:t>
      </w:r>
      <w:r w:rsidR="007D6A25" w:rsidRPr="00F01BB8">
        <w:rPr>
          <w:rFonts w:ascii="Arial" w:hAnsi="Arial" w:cs="Myriad Web Pro"/>
          <w:color w:val="7F3B03"/>
        </w:rPr>
        <w:t xml:space="preserve"> faster through solid </w:t>
      </w:r>
      <w:r w:rsidR="00635438">
        <w:rPr>
          <w:rFonts w:ascii="Arial" w:hAnsi="Arial" w:cs="Myriad Web Pro"/>
          <w:color w:val="7F3B03"/>
        </w:rPr>
        <w:t xml:space="preserve">materials </w:t>
      </w:r>
      <w:r w:rsidR="007D6A25" w:rsidRPr="00F01BB8">
        <w:rPr>
          <w:rFonts w:ascii="Arial" w:hAnsi="Arial" w:cs="Myriad Web Pro"/>
          <w:color w:val="7F3B03"/>
        </w:rPr>
        <w:t>(bone) than air.  Tell the rest of the students that they are welcome to do the tuning fork demo if there is time at the end of class.</w:t>
      </w:r>
    </w:p>
    <w:p w:rsidR="00A76681" w:rsidRDefault="00A76681" w:rsidP="003C6ACF">
      <w:pPr>
        <w:rPr>
          <w:rFonts w:ascii="Arial" w:hAnsi="Arial" w:cs="Myriad Web Pro"/>
          <w:color w:val="7F3B03"/>
        </w:rPr>
      </w:pPr>
    </w:p>
    <w:p w:rsidR="00A76681" w:rsidRDefault="00AF0D57" w:rsidP="003C6ACF">
      <w:pPr>
        <w:rPr>
          <w:rFonts w:ascii="Arial" w:hAnsi="Arial" w:cs="Myriad Web Pro"/>
          <w:color w:val="7F3B03"/>
        </w:rPr>
      </w:pPr>
      <w:r>
        <w:rPr>
          <w:rFonts w:ascii="Arial" w:hAnsi="Arial" w:cs="Myriad Web Pro"/>
          <w:color w:val="7F3B03"/>
        </w:rPr>
        <w:t>Steps 3 and 4</w:t>
      </w:r>
    </w:p>
    <w:p w:rsidR="00A76681" w:rsidRDefault="00A76681" w:rsidP="003C6ACF">
      <w:pPr>
        <w:rPr>
          <w:rFonts w:ascii="Arial" w:hAnsi="Arial" w:cs="Myriad Web Pro"/>
          <w:color w:val="7F3B03"/>
        </w:rPr>
      </w:pPr>
      <w:r>
        <w:rPr>
          <w:rFonts w:ascii="Arial" w:hAnsi="Arial" w:cs="Myriad Web Pro"/>
          <w:color w:val="7F3B03"/>
        </w:rPr>
        <w:tab/>
        <w:t>If teachers decide to do the lab activity, they should go through Part II of the PowerPo</w:t>
      </w:r>
      <w:r w:rsidR="007D6A25">
        <w:rPr>
          <w:rFonts w:ascii="Arial" w:hAnsi="Arial" w:cs="Myriad Web Pro"/>
          <w:color w:val="7F3B03"/>
        </w:rPr>
        <w:t>int (slides 19</w:t>
      </w:r>
      <w:r>
        <w:rPr>
          <w:rFonts w:ascii="Arial" w:hAnsi="Arial" w:cs="Myriad Web Pro"/>
          <w:color w:val="7F3B03"/>
        </w:rPr>
        <w:t>-end).</w:t>
      </w:r>
      <w:r w:rsidR="003E2971">
        <w:rPr>
          <w:rFonts w:ascii="Arial" w:hAnsi="Arial" w:cs="Myriad Web Pro"/>
          <w:color w:val="7F3B03"/>
        </w:rPr>
        <w:t xml:space="preserve"> </w:t>
      </w:r>
      <w:r>
        <w:rPr>
          <w:rFonts w:ascii="Arial" w:hAnsi="Arial" w:cs="Myriad Web Pro"/>
          <w:color w:val="7F3B03"/>
        </w:rPr>
        <w:t xml:space="preserve"> Part II describes the lab activity and allows the teacher an opportunity to demonstrate how to analyze the data included in the lab.  </w:t>
      </w:r>
      <w:r w:rsidR="003E2971">
        <w:rPr>
          <w:rFonts w:ascii="Arial" w:hAnsi="Arial" w:cs="Myriad Web Pro"/>
          <w:color w:val="7F3B03"/>
        </w:rPr>
        <w:t xml:space="preserve">Teachers may want to show this part of the presentation in the computer lab so that students can follow along during the example. </w:t>
      </w:r>
      <w:r w:rsidR="007D6A25">
        <w:rPr>
          <w:rFonts w:ascii="Arial" w:hAnsi="Arial" w:cs="Myriad Web Pro"/>
          <w:color w:val="7F3B03"/>
        </w:rPr>
        <w:t>Teachers should stop at slide 21</w:t>
      </w:r>
      <w:r>
        <w:rPr>
          <w:rFonts w:ascii="Arial" w:hAnsi="Arial" w:cs="Myriad Web Pro"/>
          <w:color w:val="7F3B03"/>
        </w:rPr>
        <w:t xml:space="preserve"> and </w:t>
      </w:r>
      <w:r w:rsidR="00263464">
        <w:rPr>
          <w:rFonts w:ascii="Arial" w:hAnsi="Arial" w:cs="Myriad Web Pro"/>
          <w:color w:val="7F3B03"/>
        </w:rPr>
        <w:t xml:space="preserve">open Ravel Lite software where they will demonstrate how to analyze a call of a male California sea lion, the first sound on their worksheet.  </w:t>
      </w:r>
      <w:r w:rsidR="003E2971">
        <w:rPr>
          <w:rFonts w:ascii="Arial" w:hAnsi="Arial" w:cs="Myriad Web Pro"/>
          <w:color w:val="7F3B03"/>
        </w:rPr>
        <w:t xml:space="preserve">More specific directions are on the first 4 pages of the lab worksheet handout. </w:t>
      </w:r>
      <w:r w:rsidR="00263464">
        <w:rPr>
          <w:rFonts w:ascii="Arial" w:hAnsi="Arial" w:cs="Myriad Web Pro"/>
          <w:color w:val="7F3B03"/>
        </w:rPr>
        <w:t>After the demonstration, the tea</w:t>
      </w:r>
      <w:r w:rsidR="007D6A25">
        <w:rPr>
          <w:rFonts w:ascii="Arial" w:hAnsi="Arial" w:cs="Myriad Web Pro"/>
          <w:color w:val="7F3B03"/>
        </w:rPr>
        <w:t>cher should continue on slide 22</w:t>
      </w:r>
      <w:r w:rsidR="00263464">
        <w:rPr>
          <w:rFonts w:ascii="Arial" w:hAnsi="Arial" w:cs="Myriad Web Pro"/>
          <w:color w:val="7F3B03"/>
        </w:rPr>
        <w:t xml:space="preserve"> of the PowerPoint which summarized the methods used to analyze the call.</w:t>
      </w:r>
    </w:p>
    <w:p w:rsidR="00263464" w:rsidRDefault="00263464" w:rsidP="003C6ACF">
      <w:pPr>
        <w:rPr>
          <w:rFonts w:ascii="Arial" w:hAnsi="Arial" w:cs="Myriad Web Pro"/>
          <w:color w:val="7F3B03"/>
        </w:rPr>
      </w:pPr>
    </w:p>
    <w:p w:rsidR="00263464" w:rsidRDefault="00AF0D57" w:rsidP="003C6ACF">
      <w:pPr>
        <w:rPr>
          <w:rFonts w:ascii="Arial" w:hAnsi="Arial" w:cs="Myriad Web Pro"/>
          <w:color w:val="7F3B03"/>
        </w:rPr>
      </w:pPr>
      <w:r>
        <w:rPr>
          <w:rFonts w:ascii="Arial" w:hAnsi="Arial" w:cs="Myriad Web Pro"/>
          <w:color w:val="7F3B03"/>
        </w:rPr>
        <w:t>Steps 5 and 6</w:t>
      </w:r>
    </w:p>
    <w:p w:rsidR="004B0F19" w:rsidRDefault="00263464" w:rsidP="003C6ACF">
      <w:pPr>
        <w:rPr>
          <w:rFonts w:ascii="Arial" w:hAnsi="Arial" w:cs="Myriad Web Pro"/>
          <w:color w:val="7F3B03"/>
        </w:rPr>
      </w:pPr>
      <w:r>
        <w:rPr>
          <w:rFonts w:ascii="Arial" w:hAnsi="Arial" w:cs="Myriad Web Pro"/>
          <w:color w:val="7F3B03"/>
        </w:rPr>
        <w:tab/>
      </w:r>
      <w:r w:rsidR="003E2971">
        <w:rPr>
          <w:rFonts w:ascii="Arial" w:hAnsi="Arial" w:cs="Myriad Web Pro"/>
          <w:color w:val="7F3B03"/>
        </w:rPr>
        <w:t xml:space="preserve">In the computer lab, the teacher should assign </w:t>
      </w:r>
      <w:proofErr w:type="gramStart"/>
      <w:r w:rsidR="003E2971">
        <w:rPr>
          <w:rFonts w:ascii="Arial" w:hAnsi="Arial" w:cs="Myriad Web Pro"/>
          <w:color w:val="7F3B03"/>
        </w:rPr>
        <w:t>e</w:t>
      </w:r>
      <w:r>
        <w:rPr>
          <w:rFonts w:ascii="Arial" w:hAnsi="Arial" w:cs="Myriad Web Pro"/>
          <w:color w:val="7F3B03"/>
        </w:rPr>
        <w:t>ach student a mystery sound</w:t>
      </w:r>
      <w:r w:rsidR="003E2971">
        <w:rPr>
          <w:rFonts w:ascii="Arial" w:hAnsi="Arial" w:cs="Myriad Web Pro"/>
          <w:color w:val="7F3B03"/>
        </w:rPr>
        <w:t xml:space="preserve"> </w:t>
      </w:r>
      <w:r w:rsidR="00635438">
        <w:rPr>
          <w:rFonts w:ascii="Arial" w:hAnsi="Arial" w:cs="Myriad Web Pro"/>
          <w:color w:val="7F3B03"/>
        </w:rPr>
        <w:t xml:space="preserve">file </w:t>
      </w:r>
      <w:r w:rsidR="003E2971">
        <w:rPr>
          <w:rFonts w:ascii="Arial" w:hAnsi="Arial" w:cs="Myriad Web Pro"/>
          <w:color w:val="7F3B03"/>
        </w:rPr>
        <w:t>(files 1-8) and have them</w:t>
      </w:r>
      <w:proofErr w:type="gramEnd"/>
      <w:r w:rsidR="003E2971">
        <w:rPr>
          <w:rFonts w:ascii="Arial" w:hAnsi="Arial" w:cs="Myriad Web Pro"/>
          <w:color w:val="7F3B03"/>
        </w:rPr>
        <w:t xml:space="preserve"> record the </w:t>
      </w:r>
      <w:r w:rsidR="00635438">
        <w:rPr>
          <w:rFonts w:ascii="Arial" w:hAnsi="Arial" w:cs="Myriad Web Pro"/>
          <w:color w:val="7F3B03"/>
        </w:rPr>
        <w:t xml:space="preserve">file </w:t>
      </w:r>
      <w:r w:rsidR="003E2971">
        <w:rPr>
          <w:rFonts w:ascii="Arial" w:hAnsi="Arial" w:cs="Myriad Web Pro"/>
          <w:color w:val="7F3B03"/>
        </w:rPr>
        <w:t>number on their worksheet</w:t>
      </w:r>
      <w:r>
        <w:rPr>
          <w:rFonts w:ascii="Arial" w:hAnsi="Arial" w:cs="Myriad Web Pro"/>
          <w:color w:val="7F3B03"/>
        </w:rPr>
        <w:t>.  Students will ana</w:t>
      </w:r>
      <w:r w:rsidR="007D6A25">
        <w:rPr>
          <w:rFonts w:ascii="Arial" w:hAnsi="Arial" w:cs="Myriad Web Pro"/>
          <w:color w:val="7F3B03"/>
        </w:rPr>
        <w:t xml:space="preserve">lyze 8 </w:t>
      </w:r>
      <w:r w:rsidR="003E2971">
        <w:rPr>
          <w:rFonts w:ascii="Arial" w:hAnsi="Arial" w:cs="Myriad Web Pro"/>
          <w:color w:val="7F3B03"/>
        </w:rPr>
        <w:t xml:space="preserve">known </w:t>
      </w:r>
      <w:r w:rsidR="007D6A25">
        <w:rPr>
          <w:rFonts w:ascii="Arial" w:hAnsi="Arial" w:cs="Myriad Web Pro"/>
          <w:color w:val="7F3B03"/>
        </w:rPr>
        <w:t xml:space="preserve">marine mammal calls and </w:t>
      </w:r>
      <w:r w:rsidR="003E2971">
        <w:rPr>
          <w:rFonts w:ascii="Arial" w:hAnsi="Arial" w:cs="Myriad Web Pro"/>
          <w:color w:val="7F3B03"/>
        </w:rPr>
        <w:t>their</w:t>
      </w:r>
      <w:r w:rsidR="007D6A25">
        <w:rPr>
          <w:rFonts w:ascii="Arial" w:hAnsi="Arial" w:cs="Myriad Web Pro"/>
          <w:color w:val="7F3B03"/>
        </w:rPr>
        <w:t xml:space="preserve"> assigned</w:t>
      </w:r>
      <w:r>
        <w:rPr>
          <w:rFonts w:ascii="Arial" w:hAnsi="Arial" w:cs="Myriad Web Pro"/>
          <w:color w:val="7F3B03"/>
        </w:rPr>
        <w:t xml:space="preserve"> mystery sound.  Using the sound properties from the calls of different marine mammal species</w:t>
      </w:r>
      <w:r w:rsidR="003E2971">
        <w:rPr>
          <w:rFonts w:ascii="Arial" w:hAnsi="Arial" w:cs="Myriad Web Pro"/>
          <w:color w:val="7F3B03"/>
        </w:rPr>
        <w:t xml:space="preserve"> (usually power and frequency at peak power are the best comparisons), they will determine which species</w:t>
      </w:r>
      <w:r>
        <w:rPr>
          <w:rFonts w:ascii="Arial" w:hAnsi="Arial" w:cs="Myriad Web Pro"/>
          <w:color w:val="7F3B03"/>
        </w:rPr>
        <w:t xml:space="preserve"> produced the</w:t>
      </w:r>
      <w:r w:rsidR="007D6A25">
        <w:rPr>
          <w:rFonts w:ascii="Arial" w:hAnsi="Arial" w:cs="Myriad Web Pro"/>
          <w:color w:val="7F3B03"/>
        </w:rPr>
        <w:t>ir</w:t>
      </w:r>
      <w:r>
        <w:rPr>
          <w:rFonts w:ascii="Arial" w:hAnsi="Arial" w:cs="Myriad Web Pro"/>
          <w:color w:val="7F3B03"/>
        </w:rPr>
        <w:t xml:space="preserve"> mystery sound.  The student will answer the open ended questions on their worksheet, using sound properties to justify their answers.</w:t>
      </w:r>
      <w:r w:rsidR="007D6A25">
        <w:rPr>
          <w:rFonts w:ascii="Arial" w:hAnsi="Arial" w:cs="Myriad Web Pro"/>
          <w:color w:val="7F3B03"/>
        </w:rPr>
        <w:t xml:space="preserve"> If there is no time to complete the questions, teachers can assign them for homework</w:t>
      </w:r>
      <w:r w:rsidR="00635438">
        <w:rPr>
          <w:rFonts w:ascii="Arial" w:hAnsi="Arial" w:cs="Myriad Web Pro"/>
          <w:color w:val="7F3B03"/>
        </w:rPr>
        <w:t>,</w:t>
      </w:r>
      <w:r w:rsidR="007D6A25">
        <w:rPr>
          <w:rFonts w:ascii="Arial" w:hAnsi="Arial" w:cs="Myriad Web Pro"/>
          <w:color w:val="7F3B03"/>
        </w:rPr>
        <w:t xml:space="preserve"> or continue into </w:t>
      </w:r>
      <w:r w:rsidR="009376F1">
        <w:rPr>
          <w:rFonts w:ascii="Arial" w:hAnsi="Arial" w:cs="Myriad Web Pro"/>
          <w:color w:val="7F3B03"/>
        </w:rPr>
        <w:t>a future</w:t>
      </w:r>
      <w:r w:rsidR="007D6A25">
        <w:rPr>
          <w:rFonts w:ascii="Arial" w:hAnsi="Arial" w:cs="Myriad Web Pro"/>
          <w:color w:val="7F3B03"/>
        </w:rPr>
        <w:t xml:space="preserve"> class period.</w:t>
      </w:r>
    </w:p>
    <w:p w:rsidR="004B0F19" w:rsidRPr="00462D5F" w:rsidRDefault="004B0F19" w:rsidP="003C6ACF">
      <w:pPr>
        <w:rPr>
          <w:rFonts w:ascii="Arial" w:hAnsi="Arial" w:cs="Myriad Web Pro"/>
          <w:color w:val="7F3B03"/>
        </w:rPr>
      </w:pPr>
    </w:p>
    <w:p w:rsidR="003C6ACF" w:rsidRDefault="00F176ED" w:rsidP="003C6ACF">
      <w:pPr>
        <w:pStyle w:val="Heading2"/>
        <w:rPr>
          <w:rFonts w:ascii="Arial" w:hAnsi="Arial" w:cs="Myriad Web Pro"/>
          <w:b w:val="0"/>
          <w:bCs w:val="0"/>
          <w:sz w:val="28"/>
          <w:szCs w:val="28"/>
        </w:rPr>
      </w:pPr>
      <w:r w:rsidRPr="00D05016">
        <w:rPr>
          <w:rFonts w:ascii="Arial" w:hAnsi="Arial" w:cs="Myriad Web Pro"/>
          <w:b w:val="0"/>
          <w:bCs w:val="0"/>
          <w:szCs w:val="28"/>
        </w:rPr>
        <w:t>Assessment Methods</w:t>
      </w:r>
    </w:p>
    <w:p w:rsidR="00ED3372" w:rsidRPr="00ED3372" w:rsidRDefault="00ED3372" w:rsidP="003C6ACF">
      <w:pPr>
        <w:rPr>
          <w:rFonts w:ascii="Arial" w:hAnsi="Arial" w:cs="Myriad Web Pro"/>
          <w:color w:val="auto"/>
        </w:rPr>
      </w:pPr>
      <w:r w:rsidRPr="00ED3372">
        <w:rPr>
          <w:rFonts w:ascii="Arial" w:hAnsi="Arial" w:cs="Myriad Web Pro"/>
          <w:color w:val="auto"/>
        </w:rPr>
        <w:tab/>
        <w:t>Student understanding will be asse</w:t>
      </w:r>
      <w:r w:rsidR="002408EE">
        <w:rPr>
          <w:rFonts w:ascii="Arial" w:hAnsi="Arial" w:cs="Myriad Web Pro"/>
          <w:color w:val="auto"/>
        </w:rPr>
        <w:t>ssed in several capacities: 1) H</w:t>
      </w:r>
      <w:r w:rsidRPr="00ED3372">
        <w:rPr>
          <w:rFonts w:ascii="Arial" w:hAnsi="Arial" w:cs="Myriad Web Pro"/>
          <w:color w:val="auto"/>
        </w:rPr>
        <w:t>is/her ability to determine bioacoustics parameters for each of the</w:t>
      </w:r>
      <w:r w:rsidR="002408EE">
        <w:rPr>
          <w:rFonts w:ascii="Arial" w:hAnsi="Arial" w:cs="Myriad Web Pro"/>
          <w:color w:val="auto"/>
        </w:rPr>
        <w:t xml:space="preserve"> eight marine mammal sounds 2) C</w:t>
      </w:r>
      <w:r w:rsidRPr="00ED3372">
        <w:rPr>
          <w:rFonts w:ascii="Arial" w:hAnsi="Arial" w:cs="Myriad Web Pro"/>
          <w:color w:val="auto"/>
        </w:rPr>
        <w:t xml:space="preserve">orrect or “close” identification </w:t>
      </w:r>
      <w:proofErr w:type="gramStart"/>
      <w:r w:rsidRPr="00ED3372">
        <w:rPr>
          <w:rFonts w:ascii="Arial" w:hAnsi="Arial" w:cs="Myriad Web Pro"/>
          <w:color w:val="auto"/>
        </w:rPr>
        <w:t>of  his</w:t>
      </w:r>
      <w:proofErr w:type="gramEnd"/>
      <w:r w:rsidRPr="00ED3372">
        <w:rPr>
          <w:rFonts w:ascii="Arial" w:hAnsi="Arial" w:cs="Myriad Web Pro"/>
          <w:color w:val="auto"/>
        </w:rPr>
        <w:t xml:space="preserve">/her mystery </w:t>
      </w:r>
      <w:r w:rsidR="002408EE">
        <w:rPr>
          <w:rFonts w:ascii="Arial" w:hAnsi="Arial" w:cs="Myriad Web Pro"/>
          <w:color w:val="auto"/>
        </w:rPr>
        <w:t>sound and most importantly, 3) H</w:t>
      </w:r>
      <w:r w:rsidRPr="00ED3372">
        <w:rPr>
          <w:rFonts w:ascii="Arial" w:hAnsi="Arial" w:cs="Myriad Web Pro"/>
          <w:color w:val="auto"/>
        </w:rPr>
        <w:t xml:space="preserve">is/her ability to </w:t>
      </w:r>
      <w:r>
        <w:rPr>
          <w:rFonts w:ascii="Arial" w:hAnsi="Arial" w:cs="Myriad Web Pro"/>
          <w:color w:val="auto"/>
        </w:rPr>
        <w:t xml:space="preserve">reason through the </w:t>
      </w:r>
      <w:r w:rsidR="009419CE">
        <w:rPr>
          <w:rFonts w:ascii="Arial" w:hAnsi="Arial" w:cs="Myriad Web Pro"/>
          <w:color w:val="auto"/>
        </w:rPr>
        <w:t xml:space="preserve">“what did you learn” short answer questions following the mystery sound identification. </w:t>
      </w:r>
    </w:p>
    <w:p w:rsidR="003C6ACF" w:rsidRDefault="006131B3" w:rsidP="003C6ACF">
      <w:pPr>
        <w:pStyle w:val="Heading2"/>
        <w:rPr>
          <w:rFonts w:ascii="Arial" w:hAnsi="Arial" w:cs="Myriad Web Pro"/>
          <w:b w:val="0"/>
          <w:bCs w:val="0"/>
          <w:sz w:val="28"/>
          <w:szCs w:val="28"/>
        </w:rPr>
      </w:pPr>
      <w:r w:rsidRPr="004B0F19">
        <w:rPr>
          <w:rFonts w:ascii="Arial" w:hAnsi="Arial" w:cs="Myriad Web Pro"/>
          <w:b w:val="0"/>
          <w:bCs w:val="0"/>
          <w:szCs w:val="28"/>
        </w:rPr>
        <w:t>Possible pitfalls</w:t>
      </w:r>
    </w:p>
    <w:p w:rsidR="00063312" w:rsidRDefault="00063312" w:rsidP="003C6ACF">
      <w:pPr>
        <w:rPr>
          <w:rFonts w:ascii="Arial" w:hAnsi="Arial" w:cs="Myriad Web Pro"/>
          <w:color w:val="auto"/>
        </w:rPr>
      </w:pPr>
      <w:r w:rsidRPr="00063312">
        <w:rPr>
          <w:rFonts w:ascii="Arial" w:hAnsi="Arial" w:cs="Myriad Web Pro"/>
          <w:color w:val="auto"/>
        </w:rPr>
        <w:tab/>
      </w:r>
      <w:r>
        <w:rPr>
          <w:rFonts w:ascii="Arial" w:hAnsi="Arial" w:cs="Myriad Web Pro"/>
          <w:color w:val="auto"/>
        </w:rPr>
        <w:t>This</w:t>
      </w:r>
      <w:r w:rsidR="00634D55">
        <w:rPr>
          <w:rFonts w:ascii="Arial" w:hAnsi="Arial" w:cs="Myriad Web Pro"/>
          <w:color w:val="auto"/>
        </w:rPr>
        <w:t xml:space="preserve"> lesson</w:t>
      </w:r>
      <w:r>
        <w:rPr>
          <w:rFonts w:ascii="Arial" w:hAnsi="Arial" w:cs="Myriad Web Pro"/>
          <w:color w:val="auto"/>
        </w:rPr>
        <w:t xml:space="preserve"> largely depends on the expectations placed on students to </w:t>
      </w:r>
      <w:r w:rsidR="00313792">
        <w:rPr>
          <w:rFonts w:ascii="Arial" w:hAnsi="Arial" w:cs="Myriad Web Pro"/>
          <w:color w:val="auto"/>
        </w:rPr>
        <w:t xml:space="preserve">remain </w:t>
      </w:r>
      <w:r>
        <w:rPr>
          <w:rFonts w:ascii="Arial" w:hAnsi="Arial" w:cs="Myriad Web Pro"/>
          <w:color w:val="auto"/>
        </w:rPr>
        <w:t>focus</w:t>
      </w:r>
      <w:r w:rsidR="00313792">
        <w:rPr>
          <w:rFonts w:ascii="Arial" w:hAnsi="Arial" w:cs="Myriad Web Pro"/>
          <w:color w:val="auto"/>
        </w:rPr>
        <w:t>ed</w:t>
      </w:r>
      <w:r>
        <w:rPr>
          <w:rFonts w:ascii="Arial" w:hAnsi="Arial" w:cs="Myriad Web Pro"/>
          <w:color w:val="auto"/>
        </w:rPr>
        <w:t xml:space="preserve"> and stay on-task, as well as the depth/breadth of background material (ex: simple </w:t>
      </w:r>
      <w:r w:rsidR="00141229">
        <w:rPr>
          <w:rFonts w:ascii="Arial" w:hAnsi="Arial" w:cs="Myriad Web Pro"/>
          <w:color w:val="auto"/>
        </w:rPr>
        <w:t xml:space="preserve">properties </w:t>
      </w:r>
      <w:r>
        <w:rPr>
          <w:rFonts w:ascii="Arial" w:hAnsi="Arial" w:cs="Myriad Web Pro"/>
          <w:color w:val="auto"/>
        </w:rPr>
        <w:t xml:space="preserve">of sound, marine mammal diversity, etc) the students may or may not have. </w:t>
      </w:r>
      <w:r w:rsidR="00634D55">
        <w:rPr>
          <w:rFonts w:ascii="Arial" w:hAnsi="Arial" w:cs="Myriad Web Pro"/>
          <w:color w:val="auto"/>
        </w:rPr>
        <w:t xml:space="preserve">After testing the module in the lab – we highly recommend not passing around the tuning fork during class but rather give students the opportunity to </w:t>
      </w:r>
      <w:r w:rsidR="00110161">
        <w:rPr>
          <w:rFonts w:ascii="Arial" w:hAnsi="Arial" w:cs="Myriad Web Pro"/>
          <w:color w:val="auto"/>
        </w:rPr>
        <w:t>try the demonstration after class.</w:t>
      </w:r>
    </w:p>
    <w:p w:rsidR="00110161" w:rsidRDefault="00110161" w:rsidP="003C6ACF">
      <w:pPr>
        <w:rPr>
          <w:rFonts w:ascii="Arial" w:hAnsi="Arial" w:cs="Myriad Web Pro"/>
          <w:color w:val="auto"/>
        </w:rPr>
      </w:pPr>
      <w:r>
        <w:rPr>
          <w:rFonts w:ascii="Arial" w:hAnsi="Arial" w:cs="Myriad Web Pro"/>
          <w:color w:val="auto"/>
        </w:rPr>
        <w:tab/>
        <w:t>Also, it is crucial that the software be installed and license key entered on each computer beforehand. Students should bring head phones or teachers should supply them.   Sounds can be played through computer speakers but will be distracting to others.</w:t>
      </w:r>
    </w:p>
    <w:p w:rsidR="006A160E" w:rsidRPr="00063312" w:rsidRDefault="006A160E" w:rsidP="003C6ACF">
      <w:pPr>
        <w:rPr>
          <w:rFonts w:ascii="Arial" w:hAnsi="Arial" w:cs="Myriad Web Pro"/>
          <w:color w:val="auto"/>
        </w:rPr>
      </w:pPr>
      <w:r>
        <w:rPr>
          <w:rFonts w:ascii="Arial" w:hAnsi="Arial" w:cs="Myriad Web Pro"/>
          <w:color w:val="auto"/>
        </w:rPr>
        <w:tab/>
        <w:t>The teacher should go through Part II of PowerPoint in the computer lab so students can follow along on their own computer.</w:t>
      </w:r>
    </w:p>
    <w:p w:rsidR="00EA5EE6" w:rsidRDefault="00462D5F" w:rsidP="003C6ACF">
      <w:pPr>
        <w:pStyle w:val="Heading2"/>
        <w:rPr>
          <w:rFonts w:ascii="Arial" w:hAnsi="Arial" w:cs="Myriad Web Pro"/>
          <w:b w:val="0"/>
          <w:bCs w:val="0"/>
          <w:szCs w:val="36"/>
        </w:rPr>
      </w:pPr>
      <w:r w:rsidRPr="00462D5F">
        <w:rPr>
          <w:rFonts w:ascii="Arial" w:hAnsi="Arial" w:cs="Myriad Web Pro"/>
          <w:b w:val="0"/>
          <w:bCs w:val="0"/>
          <w:szCs w:val="36"/>
        </w:rPr>
        <w:t>Glossary</w:t>
      </w:r>
    </w:p>
    <w:p w:rsidR="00EA5EE6" w:rsidRPr="00EA5EE6" w:rsidRDefault="00EA5EE6" w:rsidP="00EA5EE6"/>
    <w:p w:rsidR="007363AD" w:rsidRDefault="007363AD" w:rsidP="007363AD">
      <w:pPr>
        <w:rPr>
          <w:rFonts w:ascii="Arial" w:hAnsi="Arial" w:cs="Arial"/>
        </w:rPr>
      </w:pPr>
      <w:r>
        <w:rPr>
          <w:rFonts w:ascii="Arial" w:hAnsi="Arial" w:cs="Arial"/>
          <w:b/>
        </w:rPr>
        <w:t xml:space="preserve">Acoustics: </w:t>
      </w:r>
      <w:r w:rsidRPr="007363AD">
        <w:rPr>
          <w:rFonts w:ascii="Arial" w:hAnsi="Arial" w:cs="Arial"/>
        </w:rPr>
        <w:t>Pertaining to the sense of hearing, sound or the science of sound</w:t>
      </w:r>
    </w:p>
    <w:p w:rsidR="00110161" w:rsidRDefault="00110161" w:rsidP="007363AD">
      <w:pPr>
        <w:rPr>
          <w:rFonts w:ascii="Arial" w:hAnsi="Arial" w:cs="Arial"/>
        </w:rPr>
      </w:pPr>
    </w:p>
    <w:p w:rsidR="00110161" w:rsidRDefault="00110161" w:rsidP="007363AD">
      <w:pPr>
        <w:rPr>
          <w:rFonts w:ascii="Arial" w:hAnsi="Arial" w:cs="Arial"/>
        </w:rPr>
      </w:pPr>
      <w:r>
        <w:rPr>
          <w:rFonts w:ascii="Arial" w:hAnsi="Arial" w:cs="Arial"/>
          <w:b/>
        </w:rPr>
        <w:t xml:space="preserve">Amplitude: </w:t>
      </w:r>
      <w:r w:rsidRPr="00186554">
        <w:rPr>
          <w:rFonts w:ascii="Arial" w:hAnsi="Arial" w:cs="Arial"/>
        </w:rPr>
        <w:t>The change in pressure caused by a sound wave</w:t>
      </w:r>
      <w:r>
        <w:rPr>
          <w:rFonts w:ascii="Arial" w:hAnsi="Arial" w:cs="Arial"/>
        </w:rPr>
        <w:t xml:space="preserve">; the loudness of a sound </w:t>
      </w:r>
    </w:p>
    <w:p w:rsidR="007363AD" w:rsidRDefault="007363AD" w:rsidP="007363AD">
      <w:pPr>
        <w:rPr>
          <w:rFonts w:ascii="Arial" w:hAnsi="Arial" w:cs="Arial"/>
          <w:b/>
        </w:rPr>
      </w:pPr>
    </w:p>
    <w:p w:rsidR="007363AD" w:rsidRPr="007363AD" w:rsidRDefault="007363AD" w:rsidP="007363AD">
      <w:pPr>
        <w:rPr>
          <w:rFonts w:ascii="Arial" w:hAnsi="Arial" w:cs="Arial"/>
        </w:rPr>
      </w:pPr>
      <w:r>
        <w:rPr>
          <w:rFonts w:ascii="Arial" w:hAnsi="Arial" w:cs="Arial"/>
          <w:b/>
        </w:rPr>
        <w:t xml:space="preserve">Bioacoustics: </w:t>
      </w:r>
      <w:r>
        <w:rPr>
          <w:rFonts w:ascii="Arial" w:hAnsi="Arial" w:cs="Arial"/>
        </w:rPr>
        <w:t>C</w:t>
      </w:r>
      <w:r w:rsidRPr="007363AD">
        <w:rPr>
          <w:rFonts w:ascii="Arial" w:hAnsi="Arial" w:cs="Arial"/>
        </w:rPr>
        <w:t>ross-disciplinary science that combines biology and acoustics</w:t>
      </w:r>
    </w:p>
    <w:p w:rsidR="007363AD" w:rsidRDefault="007363AD" w:rsidP="007363AD">
      <w:pPr>
        <w:rPr>
          <w:rFonts w:ascii="Arial" w:hAnsi="Arial" w:cs="Arial"/>
          <w:b/>
        </w:rPr>
      </w:pPr>
    </w:p>
    <w:p w:rsidR="007363AD" w:rsidRDefault="00186554" w:rsidP="007363AD">
      <w:pPr>
        <w:rPr>
          <w:rFonts w:ascii="Arial" w:hAnsi="Arial" w:cs="Arial"/>
          <w:b/>
        </w:rPr>
      </w:pPr>
      <w:r>
        <w:rPr>
          <w:rFonts w:ascii="Arial" w:hAnsi="Arial" w:cs="Arial"/>
          <w:b/>
        </w:rPr>
        <w:t>Decibel (db)</w:t>
      </w:r>
      <w:r w:rsidR="007363AD">
        <w:rPr>
          <w:rFonts w:ascii="Arial" w:hAnsi="Arial" w:cs="Arial"/>
          <w:b/>
        </w:rPr>
        <w:t>:</w:t>
      </w:r>
      <w:r>
        <w:rPr>
          <w:rFonts w:ascii="Arial" w:hAnsi="Arial" w:cs="Arial"/>
          <w:b/>
        </w:rPr>
        <w:t xml:space="preserve"> </w:t>
      </w:r>
      <w:r w:rsidRPr="00186554">
        <w:rPr>
          <w:rFonts w:ascii="Arial" w:hAnsi="Arial" w:cs="Arial"/>
        </w:rPr>
        <w:t>A logarithmic unit used to measure sound pressure</w:t>
      </w:r>
    </w:p>
    <w:p w:rsidR="00EA5EE6" w:rsidRPr="00EA5EE6" w:rsidRDefault="00EA5EE6" w:rsidP="00EA5EE6">
      <w:pPr>
        <w:rPr>
          <w:rFonts w:ascii="Arial" w:hAnsi="Arial" w:cs="Arial"/>
          <w:b/>
        </w:rPr>
      </w:pPr>
    </w:p>
    <w:p w:rsidR="00EA5EE6" w:rsidRPr="007363AD" w:rsidRDefault="007363AD" w:rsidP="007363AD">
      <w:pPr>
        <w:rPr>
          <w:rFonts w:ascii="Arial" w:hAnsi="Arial" w:cs="Arial"/>
          <w:b/>
        </w:rPr>
      </w:pPr>
      <w:r w:rsidRPr="00DA51D0">
        <w:rPr>
          <w:rFonts w:ascii="Arial" w:hAnsi="Arial" w:cs="Arial"/>
          <w:b/>
        </w:rPr>
        <w:t>Frequency</w:t>
      </w:r>
      <w:r w:rsidRPr="007363AD">
        <w:rPr>
          <w:rFonts w:ascii="Arial" w:hAnsi="Arial" w:cs="Arial"/>
          <w:b/>
        </w:rPr>
        <w:t xml:space="preserve">: </w:t>
      </w:r>
      <w:r w:rsidRPr="007363AD">
        <w:rPr>
          <w:rFonts w:ascii="Arial" w:hAnsi="Arial" w:cs="Arial"/>
        </w:rPr>
        <w:t xml:space="preserve">Cycles (or number of complete pressure waves)/second - measured in Hz or kHz </w:t>
      </w:r>
    </w:p>
    <w:p w:rsidR="00DA51D0" w:rsidRDefault="00DA51D0" w:rsidP="00EA5EE6">
      <w:pPr>
        <w:rPr>
          <w:rFonts w:ascii="Arial" w:hAnsi="Arial" w:cs="Arial"/>
          <w:b/>
        </w:rPr>
      </w:pPr>
    </w:p>
    <w:p w:rsidR="00DA51D0" w:rsidRPr="00DA51D0" w:rsidRDefault="007363AD" w:rsidP="00EA5EE6">
      <w:pPr>
        <w:rPr>
          <w:rFonts w:ascii="Arial" w:hAnsi="Arial" w:cs="Arial"/>
        </w:rPr>
      </w:pPr>
      <w:r>
        <w:rPr>
          <w:rFonts w:ascii="Arial" w:hAnsi="Arial" w:cs="Arial"/>
          <w:b/>
        </w:rPr>
        <w:t>Hertz:</w:t>
      </w:r>
      <w:r w:rsidR="00186554">
        <w:rPr>
          <w:rFonts w:ascii="Arial" w:hAnsi="Arial" w:cs="Arial"/>
          <w:b/>
        </w:rPr>
        <w:t xml:space="preserve"> </w:t>
      </w:r>
      <w:r w:rsidR="00186554" w:rsidRPr="00186554">
        <w:rPr>
          <w:rFonts w:ascii="Arial" w:hAnsi="Arial" w:cs="Arial"/>
        </w:rPr>
        <w:t>Unit of frequency; equals the number of cycles per second</w:t>
      </w:r>
    </w:p>
    <w:p w:rsidR="00EA5EE6" w:rsidRPr="00DA51D0" w:rsidRDefault="00EA5EE6" w:rsidP="00EA5EE6">
      <w:pPr>
        <w:rPr>
          <w:rFonts w:ascii="Arial" w:hAnsi="Arial" w:cs="Arial"/>
        </w:rPr>
      </w:pPr>
    </w:p>
    <w:p w:rsidR="00DA51D0" w:rsidRDefault="007363AD" w:rsidP="00EA5EE6">
      <w:pPr>
        <w:rPr>
          <w:rFonts w:ascii="Arial" w:hAnsi="Arial" w:cs="Arial"/>
          <w:b/>
        </w:rPr>
      </w:pPr>
      <w:proofErr w:type="spellStart"/>
      <w:r>
        <w:rPr>
          <w:rFonts w:ascii="Arial" w:hAnsi="Arial" w:cs="Arial"/>
          <w:b/>
        </w:rPr>
        <w:t>Mysticete</w:t>
      </w:r>
      <w:proofErr w:type="spellEnd"/>
      <w:r>
        <w:rPr>
          <w:rFonts w:ascii="Arial" w:hAnsi="Arial" w:cs="Arial"/>
          <w:b/>
        </w:rPr>
        <w:t>:</w:t>
      </w:r>
      <w:r w:rsidR="00186554">
        <w:rPr>
          <w:rFonts w:ascii="Arial" w:hAnsi="Arial" w:cs="Arial"/>
          <w:b/>
        </w:rPr>
        <w:t xml:space="preserve"> </w:t>
      </w:r>
      <w:r w:rsidR="00186554" w:rsidRPr="00EE06FC">
        <w:rPr>
          <w:rFonts w:ascii="Arial" w:hAnsi="Arial" w:cs="Arial"/>
        </w:rPr>
        <w:t>A baleen whale</w:t>
      </w:r>
    </w:p>
    <w:p w:rsidR="00EA5EE6" w:rsidRPr="00DA51D0" w:rsidRDefault="00EA5EE6" w:rsidP="00EA5EE6">
      <w:pPr>
        <w:rPr>
          <w:rFonts w:ascii="Arial" w:hAnsi="Arial" w:cs="Arial"/>
          <w:b/>
        </w:rPr>
      </w:pPr>
    </w:p>
    <w:p w:rsidR="00EA5EE6" w:rsidRPr="007363AD" w:rsidRDefault="001D5368" w:rsidP="00EA5EE6">
      <w:pPr>
        <w:rPr>
          <w:rFonts w:ascii="Arial" w:hAnsi="Arial" w:cs="Arial"/>
          <w:b/>
        </w:rPr>
      </w:pPr>
      <w:proofErr w:type="spellStart"/>
      <w:r>
        <w:rPr>
          <w:rFonts w:ascii="Arial" w:hAnsi="Arial" w:cs="Arial"/>
          <w:b/>
        </w:rPr>
        <w:t>Odontoce</w:t>
      </w:r>
      <w:r w:rsidR="007363AD" w:rsidRPr="007363AD">
        <w:rPr>
          <w:rFonts w:ascii="Arial" w:hAnsi="Arial" w:cs="Arial"/>
          <w:b/>
        </w:rPr>
        <w:t>te</w:t>
      </w:r>
      <w:proofErr w:type="spellEnd"/>
      <w:r w:rsidR="007363AD" w:rsidRPr="007363AD">
        <w:rPr>
          <w:rFonts w:ascii="Arial" w:hAnsi="Arial" w:cs="Arial"/>
          <w:b/>
        </w:rPr>
        <w:t>:</w:t>
      </w:r>
      <w:r w:rsidR="00186554">
        <w:rPr>
          <w:rFonts w:ascii="Arial" w:hAnsi="Arial" w:cs="Arial"/>
          <w:b/>
        </w:rPr>
        <w:t xml:space="preserve"> </w:t>
      </w:r>
      <w:r w:rsidR="00186554" w:rsidRPr="00EE06FC">
        <w:rPr>
          <w:rFonts w:ascii="Arial" w:hAnsi="Arial" w:cs="Arial"/>
        </w:rPr>
        <w:t xml:space="preserve">A </w:t>
      </w:r>
      <w:r w:rsidR="00EE06FC" w:rsidRPr="00EE06FC">
        <w:rPr>
          <w:rFonts w:ascii="Arial" w:hAnsi="Arial" w:cs="Arial"/>
        </w:rPr>
        <w:t>toothed</w:t>
      </w:r>
      <w:r w:rsidR="00186554" w:rsidRPr="00EE06FC">
        <w:rPr>
          <w:rFonts w:ascii="Arial" w:hAnsi="Arial" w:cs="Arial"/>
        </w:rPr>
        <w:t xml:space="preserve"> whale</w:t>
      </w:r>
    </w:p>
    <w:p w:rsidR="00EA5EE6" w:rsidRPr="007808D9" w:rsidRDefault="00EA5EE6" w:rsidP="00EA5EE6">
      <w:pPr>
        <w:rPr>
          <w:rFonts w:cstheme="minorHAnsi"/>
          <w:b/>
        </w:rPr>
      </w:pPr>
      <w:r w:rsidRPr="007808D9">
        <w:rPr>
          <w:rFonts w:cstheme="minorHAnsi"/>
        </w:rPr>
        <w:tab/>
      </w:r>
      <w:r w:rsidRPr="007808D9">
        <w:rPr>
          <w:rFonts w:cstheme="minorHAnsi"/>
        </w:rPr>
        <w:tab/>
      </w:r>
      <w:r w:rsidRPr="007808D9">
        <w:rPr>
          <w:rFonts w:cstheme="minorHAnsi"/>
        </w:rPr>
        <w:tab/>
      </w:r>
      <w:r w:rsidRPr="007808D9">
        <w:rPr>
          <w:rFonts w:cstheme="minorHAnsi"/>
        </w:rPr>
        <w:tab/>
      </w:r>
      <w:r w:rsidRPr="007808D9">
        <w:rPr>
          <w:rFonts w:cstheme="minorHAnsi"/>
        </w:rPr>
        <w:tab/>
      </w:r>
    </w:p>
    <w:p w:rsidR="007363AD" w:rsidRDefault="007363AD" w:rsidP="007363AD">
      <w:pPr>
        <w:rPr>
          <w:rFonts w:ascii="Arial" w:hAnsi="Arial" w:cs="Arial"/>
        </w:rPr>
      </w:pPr>
      <w:r w:rsidRPr="00DA51D0">
        <w:rPr>
          <w:rFonts w:ascii="Arial" w:hAnsi="Arial" w:cs="Arial"/>
          <w:b/>
        </w:rPr>
        <w:t>Peak Frequency:</w:t>
      </w:r>
      <w:r w:rsidRPr="00DA51D0">
        <w:rPr>
          <w:rFonts w:ascii="Arial" w:hAnsi="Arial" w:cs="Arial"/>
        </w:rPr>
        <w:t xml:space="preserve"> Frequency where the power is the greatest</w:t>
      </w:r>
    </w:p>
    <w:p w:rsidR="00186554" w:rsidRDefault="00186554" w:rsidP="007363AD">
      <w:pPr>
        <w:rPr>
          <w:rFonts w:ascii="Arial" w:hAnsi="Arial" w:cs="Arial"/>
        </w:rPr>
      </w:pPr>
    </w:p>
    <w:p w:rsidR="007363AD" w:rsidRPr="007363AD" w:rsidRDefault="007363AD" w:rsidP="007363AD">
      <w:pPr>
        <w:rPr>
          <w:rFonts w:ascii="Arial" w:hAnsi="Arial" w:cs="Arial"/>
          <w:b/>
        </w:rPr>
      </w:pPr>
      <w:proofErr w:type="spellStart"/>
      <w:r w:rsidRPr="007363AD">
        <w:rPr>
          <w:rFonts w:ascii="Arial" w:hAnsi="Arial" w:cs="Arial"/>
          <w:b/>
        </w:rPr>
        <w:t>Pinniped</w:t>
      </w:r>
      <w:proofErr w:type="spellEnd"/>
      <w:r w:rsidRPr="007363AD">
        <w:rPr>
          <w:rFonts w:ascii="Arial" w:hAnsi="Arial" w:cs="Arial"/>
          <w:b/>
        </w:rPr>
        <w:t>:</w:t>
      </w:r>
      <w:r w:rsidR="00186554">
        <w:rPr>
          <w:rFonts w:ascii="Arial" w:hAnsi="Arial" w:cs="Arial"/>
          <w:b/>
        </w:rPr>
        <w:t xml:space="preserve"> </w:t>
      </w:r>
      <w:r w:rsidR="00186554" w:rsidRPr="00EE06FC">
        <w:rPr>
          <w:rFonts w:ascii="Arial" w:hAnsi="Arial" w:cs="Arial"/>
        </w:rPr>
        <w:t>A seal or sea lion</w:t>
      </w:r>
    </w:p>
    <w:p w:rsidR="007363AD" w:rsidRDefault="007363AD" w:rsidP="007363AD">
      <w:pPr>
        <w:rPr>
          <w:rFonts w:ascii="Arial" w:hAnsi="Arial" w:cs="Arial"/>
          <w:b/>
        </w:rPr>
      </w:pPr>
    </w:p>
    <w:p w:rsidR="00110161" w:rsidRPr="00EE06FC" w:rsidRDefault="007363AD" w:rsidP="00EE06FC">
      <w:pPr>
        <w:rPr>
          <w:rFonts w:ascii="Arial" w:hAnsi="Arial" w:cs="Arial"/>
        </w:rPr>
      </w:pPr>
      <w:r w:rsidRPr="00DA51D0">
        <w:rPr>
          <w:rFonts w:ascii="Arial" w:hAnsi="Arial" w:cs="Arial"/>
          <w:b/>
        </w:rPr>
        <w:t>Power:</w:t>
      </w:r>
      <w:r w:rsidRPr="00DA51D0">
        <w:rPr>
          <w:rFonts w:ascii="Arial" w:hAnsi="Arial" w:cs="Arial"/>
        </w:rPr>
        <w:t xml:space="preserve"> Amount of energy in the sound, measured in db (Note</w:t>
      </w:r>
      <w:r w:rsidR="00110161">
        <w:rPr>
          <w:rFonts w:ascii="Arial" w:hAnsi="Arial" w:cs="Arial"/>
        </w:rPr>
        <w:t>: A louder sound has more power</w:t>
      </w:r>
    </w:p>
    <w:p w:rsidR="00690018" w:rsidRDefault="00EA5EE6" w:rsidP="009C093B">
      <w:pPr>
        <w:pStyle w:val="NormalWeb"/>
        <w:rPr>
          <w:rFonts w:ascii="Arial" w:hAnsi="Arial" w:cs="Arial"/>
        </w:rPr>
      </w:pPr>
      <w:r w:rsidRPr="00DA51D0">
        <w:rPr>
          <w:rFonts w:ascii="Arial" w:hAnsi="Arial" w:cs="Arial"/>
          <w:b/>
        </w:rPr>
        <w:t>Spectrogram Graph:</w:t>
      </w:r>
      <w:r w:rsidRPr="00DA51D0">
        <w:rPr>
          <w:rFonts w:ascii="Arial" w:hAnsi="Arial" w:cs="Arial"/>
        </w:rPr>
        <w:t xml:space="preserve"> A spectral (forming an image) representation of sound/pressure waves per unit time.  The horizontal axis represents time, the vertical axis is frequency (Hz or </w:t>
      </w:r>
      <w:proofErr w:type="spellStart"/>
      <w:r w:rsidRPr="00DA51D0">
        <w:rPr>
          <w:rFonts w:ascii="Arial" w:hAnsi="Arial" w:cs="Arial"/>
        </w:rPr>
        <w:t>kHZ</w:t>
      </w:r>
      <w:proofErr w:type="spellEnd"/>
      <w:r w:rsidRPr="00DA51D0">
        <w:rPr>
          <w:rFonts w:ascii="Arial" w:hAnsi="Arial" w:cs="Arial"/>
        </w:rPr>
        <w:t>); the amplitude of a particular frequency at a particular time is represented by the intensity or c</w:t>
      </w:r>
      <w:r w:rsidR="009C093B">
        <w:rPr>
          <w:rFonts w:ascii="Arial" w:hAnsi="Arial" w:cs="Arial"/>
        </w:rPr>
        <w:t>olor of each point in the image.</w:t>
      </w:r>
    </w:p>
    <w:p w:rsidR="00690018" w:rsidRDefault="00690018" w:rsidP="009C093B">
      <w:pPr>
        <w:pStyle w:val="NormalWeb"/>
        <w:rPr>
          <w:rFonts w:ascii="Arial" w:hAnsi="Arial" w:cs="Arial"/>
        </w:rPr>
      </w:pPr>
    </w:p>
    <w:p w:rsidR="00690018" w:rsidRDefault="00251C7C" w:rsidP="009C093B">
      <w:pPr>
        <w:pStyle w:val="NormalWeb"/>
        <w:rPr>
          <w:rFonts w:ascii="Arial" w:hAnsi="Arial" w:cs="Arial"/>
        </w:rPr>
      </w:pPr>
      <w:r>
        <w:rPr>
          <w:rFonts w:ascii="Arial" w:hAnsi="Arial" w:cs="Arial"/>
          <w:noProof/>
        </w:rPr>
        <w:pict>
          <v:shapetype id="_x0000_t202" coordsize="21600,21600" o:spt="202" path="m0,0l0,21600,21600,21600,21600,0xe">
            <v:stroke joinstyle="miter"/>
            <v:path gradientshapeok="t" o:connecttype="rect"/>
          </v:shapetype>
          <v:shape id="Text Box 8" o:spid="_x0000_s1026" type="#_x0000_t202" style="position:absolute;margin-left:12pt;margin-top:24.65pt;width:27pt;height:1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" stroked="f">
            <v:textbox style="layout-flow:vertical;mso-layout-flow-alt:bottom-to-top">
              <w:txbxContent>
                <w:p w:rsidR="00470F31" w:rsidRPr="00DA51D0" w:rsidRDefault="00470F31" w:rsidP="00EA5EE6">
                  <w:pPr>
                    <w:rPr>
                      <w:rFonts w:ascii="Arial" w:hAnsi="Arial" w:cs="Arial"/>
                      <w:sz w:val="20"/>
                      <w:szCs w:val="20"/>
                    </w:rPr>
                  </w:pPr>
                  <w:r w:rsidRPr="00DA51D0">
                    <w:rPr>
                      <w:rFonts w:ascii="Arial" w:hAnsi="Arial" w:cs="Arial"/>
                      <w:sz w:val="20"/>
                      <w:szCs w:val="20"/>
                    </w:rPr>
                    <w:t>Frequency (Hz, or KHz)</w:t>
                  </w:r>
                </w:p>
              </w:txbxContent>
            </v:textbox>
          </v:shape>
        </w:pict>
      </w:r>
    </w:p>
    <w:p w:rsidR="00EE06FC" w:rsidRPr="00EE06FC" w:rsidRDefault="00690018" w:rsidP="00EE06FC">
      <w:r w:rsidRPr="007808D9">
        <w:rPr>
          <w:rFonts w:cstheme="minorHAnsi"/>
          <w:noProof/>
        </w:rPr>
        <w:drawing>
          <wp:anchor distT="0" distB="0" distL="114300" distR="114300" simplePos="0" relativeHeight="251665408" behindDoc="0" locked="0" layoutInCell="1" allowOverlap="1">
            <wp:simplePos x="0" y="0"/>
            <wp:positionH relativeFrom="margin">
              <wp:posOffset>457200</wp:posOffset>
            </wp:positionH>
            <wp:positionV relativeFrom="margin">
              <wp:posOffset>760095</wp:posOffset>
            </wp:positionV>
            <wp:extent cx="5875020" cy="1398270"/>
            <wp:effectExtent l="0" t="0" r="0" b="0"/>
            <wp:wrapSquare wrapText="bothSides"/>
            <wp:docPr id="5" name="Picture 4" descr="CAS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ec.jpg"/>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875020" cy="1398270"/>
                    </a:xfrm>
                    <a:prstGeom prst="rect">
                      <a:avLst/>
                    </a:prstGeom>
                  </pic:spPr>
                </pic:pic>
              </a:graphicData>
            </a:graphic>
          </wp:anchor>
        </w:drawing>
      </w:r>
    </w:p>
    <w:p w:rsidR="00EE06FC" w:rsidRPr="00EE06FC" w:rsidRDefault="00EE06FC" w:rsidP="00EE06FC"/>
    <w:p w:rsidR="00EE06FC" w:rsidRPr="00EE06FC" w:rsidRDefault="00EE06FC" w:rsidP="00EE06FC"/>
    <w:p w:rsidR="00EE06FC" w:rsidRPr="00EE06FC" w:rsidRDefault="00EE06FC" w:rsidP="00EE06FC"/>
    <w:p w:rsidR="00EE06FC" w:rsidRPr="00EE06FC" w:rsidRDefault="00EE06FC" w:rsidP="00EE06FC"/>
    <w:p w:rsidR="00EE06FC" w:rsidRPr="00EE06FC" w:rsidRDefault="00EE06FC" w:rsidP="00EE06FC"/>
    <w:p w:rsidR="007363AD" w:rsidRDefault="007363AD" w:rsidP="009C093B">
      <w:pPr>
        <w:pStyle w:val="NormalWeb"/>
        <w:rPr>
          <w:rFonts w:ascii="Arial" w:hAnsi="Arial" w:cs="Arial"/>
        </w:rPr>
      </w:pPr>
    </w:p>
    <w:p w:rsidR="00EE06FC" w:rsidRDefault="00690018" w:rsidP="006A160E">
      <w:pPr>
        <w:ind w:left="5040"/>
        <w:rPr>
          <w:rFonts w:ascii="Arial" w:hAnsi="Arial" w:cs="Arial"/>
        </w:rPr>
      </w:pPr>
      <w:r>
        <w:rPr>
          <w:rFonts w:ascii="Arial" w:hAnsi="Arial" w:cs="Arial"/>
        </w:rPr>
        <w:t>Ti</w:t>
      </w:r>
      <w:r w:rsidR="00EE06FC">
        <w:rPr>
          <w:rFonts w:ascii="Arial" w:hAnsi="Arial" w:cs="Arial"/>
        </w:rPr>
        <w:t>m</w:t>
      </w:r>
      <w:r w:rsidR="00EE06FC" w:rsidRPr="00DA51D0">
        <w:rPr>
          <w:rFonts w:ascii="Arial" w:hAnsi="Arial" w:cs="Arial"/>
        </w:rPr>
        <w:t>e</w:t>
      </w:r>
      <w:r w:rsidR="007363AD" w:rsidRPr="00DA51D0">
        <w:rPr>
          <w:rFonts w:ascii="Arial" w:hAnsi="Arial" w:cs="Arial"/>
        </w:rPr>
        <w:t xml:space="preserve"> (s)</w:t>
      </w:r>
    </w:p>
    <w:p w:rsidR="006A160E" w:rsidRPr="006A160E" w:rsidRDefault="006A160E" w:rsidP="006A160E">
      <w:pPr>
        <w:ind w:left="5040"/>
        <w:rPr>
          <w:rFonts w:cstheme="minorHAnsi"/>
          <w:b/>
        </w:rPr>
      </w:pPr>
    </w:p>
    <w:p w:rsidR="007363AD" w:rsidRPr="00DA51D0" w:rsidRDefault="007363AD" w:rsidP="007363AD">
      <w:pPr>
        <w:rPr>
          <w:rFonts w:ascii="Arial" w:hAnsi="Arial" w:cs="Arial"/>
        </w:rPr>
      </w:pPr>
      <w:r w:rsidRPr="00DA51D0">
        <w:rPr>
          <w:rFonts w:ascii="Arial" w:hAnsi="Arial" w:cs="Arial"/>
          <w:b/>
        </w:rPr>
        <w:t>Waveform Graph:</w:t>
      </w:r>
      <w:r w:rsidRPr="00DA51D0">
        <w:rPr>
          <w:rFonts w:ascii="Arial" w:hAnsi="Arial" w:cs="Arial"/>
        </w:rPr>
        <w:t xml:space="preserve"> Shows pressure fluctuations (y axis) over time (x-axis).  The waveform gives you a general idea of how loud or soft a sound is.  The loudest part of the sound is at the highest amplitude value.  </w:t>
      </w:r>
    </w:p>
    <w:p w:rsidR="009C093B" w:rsidRDefault="009C093B" w:rsidP="00EA5EE6">
      <w:pPr>
        <w:rPr>
          <w:rFonts w:cstheme="minorHAnsi"/>
        </w:rPr>
      </w:pPr>
    </w:p>
    <w:p w:rsidR="009C093B" w:rsidRDefault="00251C7C" w:rsidP="00EA5EE6">
      <w:pPr>
        <w:rPr>
          <w:rFonts w:cstheme="minorHAnsi"/>
        </w:rPr>
      </w:pPr>
      <w:r>
        <w:rPr>
          <w:rFonts w:cstheme="minorHAnsi"/>
          <w:noProof/>
        </w:rPr>
        <w:pict>
          <v:shape id="Text Box 9" o:spid="_x0000_s1028" type="#_x0000_t202" style="position:absolute;margin-left:26.35pt;margin-top:14.35pt;width:27.75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" stroked="f">
            <v:textbox style="layout-flow:vertical;mso-layout-flow-alt:bottom-to-top">
              <w:txbxContent>
                <w:p w:rsidR="00470F31" w:rsidRPr="00DA51D0" w:rsidRDefault="00470F31" w:rsidP="00EA5EE6">
                  <w:pPr>
                    <w:rPr>
                      <w:rFonts w:ascii="Arial" w:hAnsi="Arial" w:cs="Arial"/>
                      <w:sz w:val="20"/>
                      <w:szCs w:val="20"/>
                    </w:rPr>
                  </w:pPr>
                  <w:r w:rsidRPr="00DA51D0">
                    <w:rPr>
                      <w:rFonts w:ascii="Arial" w:hAnsi="Arial" w:cs="Arial"/>
                      <w:sz w:val="20"/>
                      <w:szCs w:val="20"/>
                    </w:rPr>
                    <w:t xml:space="preserve">Amplitude/pressure </w:t>
                  </w:r>
                </w:p>
              </w:txbxContent>
            </v:textbox>
            <w10:wrap type="square"/>
          </v:shape>
        </w:pict>
      </w:r>
    </w:p>
    <w:p w:rsidR="00EA5EE6" w:rsidRPr="007808D9" w:rsidRDefault="007363AD" w:rsidP="00EA5EE6">
      <w:pPr>
        <w:rPr>
          <w:rFonts w:cstheme="minorHAnsi"/>
        </w:rPr>
      </w:pPr>
      <w:r w:rsidRPr="007808D9">
        <w:rPr>
          <w:rFonts w:cstheme="minorHAnsi"/>
          <w:noProof/>
        </w:rPr>
        <w:drawing>
          <wp:inline distT="0" distB="0" distL="0" distR="0">
            <wp:extent cx="5600700" cy="1229043"/>
            <wp:effectExtent l="19050" t="0" r="0" b="0"/>
            <wp:docPr id="4" name="Picture 3" descr="CA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ave.jpg"/>
                    <pic:cNvPicPr/>
                  </pic:nvPicPr>
                  <pic:blipFill>
                    <a:blip r:embed="rId14" cstate="print"/>
                    <a:stretch>
                      <a:fillRect/>
                    </a:stretch>
                  </pic:blipFill>
                  <pic:spPr>
                    <a:xfrm>
                      <a:off x="0" y="0"/>
                      <a:ext cx="5600700" cy="1229043"/>
                    </a:xfrm>
                    <a:prstGeom prst="rect">
                      <a:avLst/>
                    </a:prstGeom>
                  </pic:spPr>
                </pic:pic>
              </a:graphicData>
            </a:graphic>
          </wp:inline>
        </w:drawing>
      </w:r>
    </w:p>
    <w:p w:rsidR="00EA5EE6" w:rsidRDefault="00DA51D0" w:rsidP="00DA51D0">
      <w:pPr>
        <w:ind w:left="720"/>
        <w:rPr>
          <w:rFonts w:ascii="Arial" w:hAnsi="Arial" w:cs="Arial"/>
        </w:rPr>
      </w:pPr>
      <w:r>
        <w:rPr>
          <w:rFonts w:cstheme="minorHAnsi"/>
        </w:rPr>
        <w:tab/>
      </w:r>
      <w:r>
        <w:rPr>
          <w:rFonts w:cstheme="minorHAnsi"/>
        </w:rPr>
        <w:tab/>
      </w:r>
      <w:r>
        <w:rPr>
          <w:rFonts w:cstheme="minorHAnsi"/>
        </w:rPr>
        <w:tab/>
      </w:r>
      <w:r>
        <w:rPr>
          <w:rFonts w:cstheme="minorHAnsi"/>
        </w:rPr>
        <w:tab/>
      </w:r>
      <w:r w:rsidR="009C093B">
        <w:rPr>
          <w:rFonts w:cstheme="minorHAnsi"/>
        </w:rPr>
        <w:tab/>
      </w:r>
      <w:r w:rsidR="00EA5EE6" w:rsidRPr="00DA51D0">
        <w:rPr>
          <w:rFonts w:ascii="Arial" w:hAnsi="Arial" w:cs="Arial"/>
        </w:rPr>
        <w:t>Time (s)</w:t>
      </w:r>
    </w:p>
    <w:p w:rsidR="00110161" w:rsidRDefault="00110161" w:rsidP="00110161">
      <w:pPr>
        <w:rPr>
          <w:rFonts w:ascii="Arial" w:hAnsi="Arial" w:cs="Arial"/>
          <w:b/>
        </w:rPr>
      </w:pPr>
    </w:p>
    <w:p w:rsidR="00110161" w:rsidRPr="00110161" w:rsidRDefault="00110161" w:rsidP="00110161">
      <w:pPr>
        <w:rPr>
          <w:rFonts w:ascii="Arial" w:hAnsi="Arial" w:cs="Arial"/>
        </w:rPr>
      </w:pPr>
      <w:r>
        <w:rPr>
          <w:rFonts w:ascii="Arial" w:hAnsi="Arial" w:cs="Arial"/>
          <w:b/>
        </w:rPr>
        <w:t xml:space="preserve">Wavelength: </w:t>
      </w:r>
      <w:r w:rsidRPr="00110161">
        <w:rPr>
          <w:rFonts w:ascii="Arial" w:hAnsi="Arial" w:cs="Arial"/>
        </w:rPr>
        <w:t>the distance from one crest to the next or one trough to the next</w:t>
      </w:r>
      <w:r>
        <w:rPr>
          <w:rFonts w:ascii="Arial" w:hAnsi="Arial" w:cs="Arial"/>
        </w:rPr>
        <w:t xml:space="preserve"> (one cycle of a wave), usually measured in meters</w:t>
      </w:r>
    </w:p>
    <w:p w:rsidR="00EA5EE6" w:rsidRPr="00EA5EE6" w:rsidRDefault="00EA5EE6" w:rsidP="00EA5EE6"/>
    <w:p w:rsidR="00E20E59" w:rsidRPr="00462D5F" w:rsidRDefault="006A160E" w:rsidP="003C6ACF">
      <w:pPr>
        <w:pStyle w:val="Heading1"/>
        <w:rPr>
          <w:rFonts w:ascii="Arial" w:hAnsi="Arial"/>
          <w:color w:val="0000FF"/>
        </w:rPr>
      </w:pPr>
      <w:bookmarkStart w:id="6" w:name="Standards"/>
      <w:bookmarkStart w:id="7" w:name="Supplemental"/>
      <w:r>
        <w:rPr>
          <w:rFonts w:ascii="Arial" w:hAnsi="Arial" w:cs="Myriad Web Pro"/>
          <w:b w:val="0"/>
          <w:bCs w:val="0"/>
          <w:color w:val="0000FF"/>
          <w:sz w:val="28"/>
          <w:szCs w:val="28"/>
        </w:rPr>
        <w:t xml:space="preserve">Science Education Standards </w:t>
      </w:r>
      <w:bookmarkEnd w:id="6"/>
    </w:p>
    <w:p w:rsidR="00E0646C" w:rsidRPr="00CD04A5" w:rsidRDefault="00E0646C" w:rsidP="00E0646C">
      <w:pPr>
        <w:pStyle w:val="ListParagraph"/>
        <w:numPr>
          <w:ilvl w:val="0"/>
          <w:numId w:val="21"/>
        </w:numPr>
        <w:rPr>
          <w:rFonts w:ascii="Arial" w:eastAsia="Times New Roman" w:hAnsi="Arial" w:cs="Arial"/>
        </w:rPr>
      </w:pPr>
      <w:r w:rsidRPr="00CD04A5">
        <w:rPr>
          <w:rFonts w:ascii="Arial" w:eastAsia="Times New Roman" w:hAnsi="Arial" w:cs="Arial"/>
        </w:rPr>
        <w:t xml:space="preserve">NGSS: </w:t>
      </w:r>
    </w:p>
    <w:p w:rsidR="00E0646C" w:rsidRPr="00CD04A5" w:rsidRDefault="00E0646C" w:rsidP="00E0646C">
      <w:pPr>
        <w:pStyle w:val="ListParagraph"/>
        <w:widowControl w:val="0"/>
        <w:numPr>
          <w:ilvl w:val="1"/>
          <w:numId w:val="21"/>
        </w:numPr>
        <w:autoSpaceDE w:val="0"/>
        <w:autoSpaceDN w:val="0"/>
        <w:adjustRightInd w:val="0"/>
        <w:rPr>
          <w:rFonts w:ascii="Arial" w:eastAsia="Times New Roman" w:hAnsi="Arial" w:cs="Arial"/>
        </w:rPr>
      </w:pPr>
      <w:r w:rsidRPr="00CD04A5">
        <w:rPr>
          <w:rFonts w:ascii="Arial" w:eastAsia="Times New Roman" w:hAnsi="Arial" w:cs="Arial"/>
        </w:rPr>
        <w:t>HS-LS2 Ecosystems: Interactions, Energy, and Dynamics</w:t>
      </w:r>
    </w:p>
    <w:p w:rsidR="00E0646C" w:rsidRPr="006964F9" w:rsidRDefault="00E0646C" w:rsidP="00E0646C">
      <w:pPr>
        <w:pStyle w:val="ListParagraph"/>
        <w:widowControl w:val="0"/>
        <w:numPr>
          <w:ilvl w:val="2"/>
          <w:numId w:val="21"/>
        </w:numPr>
        <w:autoSpaceDE w:val="0"/>
        <w:autoSpaceDN w:val="0"/>
        <w:adjustRightInd w:val="0"/>
        <w:rPr>
          <w:rFonts w:ascii="Arial" w:eastAsia="Times New Roman" w:hAnsi="Arial" w:cs="Arial"/>
        </w:rPr>
      </w:pPr>
      <w:r w:rsidRPr="006964F9">
        <w:rPr>
          <w:rFonts w:ascii="Arial" w:eastAsia="Times New Roman" w:hAnsi="Arial" w:cs="Arial"/>
        </w:rPr>
        <w:t>HS-LS2-8. Evaluate the evidence for the role of group behavior on individual and species’ chances to survive and reproduce</w:t>
      </w:r>
    </w:p>
    <w:p w:rsidR="00E0646C" w:rsidRPr="006964F9" w:rsidRDefault="00E0646C" w:rsidP="00E0646C">
      <w:pPr>
        <w:pStyle w:val="Default"/>
        <w:numPr>
          <w:ilvl w:val="1"/>
          <w:numId w:val="21"/>
        </w:numPr>
        <w:rPr>
          <w:rFonts w:ascii="Arial" w:eastAsia="Times New Roman" w:hAnsi="Arial" w:cs="Arial"/>
        </w:rPr>
      </w:pPr>
      <w:r w:rsidRPr="006964F9">
        <w:rPr>
          <w:rFonts w:ascii="Arial" w:eastAsia="Times New Roman" w:hAnsi="Arial" w:cs="Arial"/>
        </w:rPr>
        <w:t>HS-PS4 Waves and Their Applications in Technologies for Information Transfer</w:t>
      </w:r>
    </w:p>
    <w:p w:rsidR="00E0646C" w:rsidRPr="006964F9" w:rsidRDefault="00E0646C" w:rsidP="00E0646C">
      <w:pPr>
        <w:pStyle w:val="ListParagraph"/>
        <w:widowControl w:val="0"/>
        <w:numPr>
          <w:ilvl w:val="2"/>
          <w:numId w:val="21"/>
        </w:numPr>
        <w:autoSpaceDE w:val="0"/>
        <w:autoSpaceDN w:val="0"/>
        <w:adjustRightInd w:val="0"/>
        <w:rPr>
          <w:rFonts w:ascii="Arial" w:eastAsia="Times New Roman" w:hAnsi="Arial" w:cs="Arial"/>
        </w:rPr>
      </w:pPr>
      <w:r w:rsidRPr="006964F9">
        <w:rPr>
          <w:rFonts w:ascii="Arial" w:eastAsia="Times New Roman" w:hAnsi="Arial" w:cs="Arial"/>
        </w:rPr>
        <w:t>HS-PS4-1. Use mathematical representations to support a claim regarding relationships among the frequency, wavelength, and speed of waves traveling in various media.</w:t>
      </w:r>
    </w:p>
    <w:p w:rsidR="00E0646C" w:rsidRPr="00CD04A5" w:rsidRDefault="00E0646C" w:rsidP="00E0646C">
      <w:pPr>
        <w:pStyle w:val="ListParagraph"/>
        <w:numPr>
          <w:ilvl w:val="0"/>
          <w:numId w:val="21"/>
        </w:numPr>
        <w:rPr>
          <w:rFonts w:ascii="Arial" w:eastAsia="Times New Roman" w:hAnsi="Arial" w:cs="Arial"/>
        </w:rPr>
      </w:pPr>
      <w:r w:rsidRPr="00CD04A5">
        <w:rPr>
          <w:rFonts w:ascii="Arial" w:eastAsia="Times New Roman" w:hAnsi="Arial" w:cs="Arial"/>
        </w:rPr>
        <w:t>CCSS:</w:t>
      </w:r>
    </w:p>
    <w:p w:rsidR="00E0646C" w:rsidRDefault="00E0646C" w:rsidP="00E0646C">
      <w:pPr>
        <w:pStyle w:val="ListParagraph"/>
        <w:numPr>
          <w:ilvl w:val="1"/>
          <w:numId w:val="21"/>
        </w:numPr>
        <w:rPr>
          <w:rFonts w:ascii="Arial" w:eastAsia="Times New Roman" w:hAnsi="Arial" w:cs="Arial"/>
        </w:rPr>
      </w:pPr>
      <w:r>
        <w:rPr>
          <w:rFonts w:ascii="Arial" w:eastAsia="Times New Roman" w:hAnsi="Arial" w:cs="Arial"/>
        </w:rPr>
        <w:t>Physics – Waves</w:t>
      </w:r>
    </w:p>
    <w:p w:rsidR="00E0646C" w:rsidRDefault="00E0646C" w:rsidP="00E0646C">
      <w:pPr>
        <w:pStyle w:val="ListParagraph"/>
        <w:numPr>
          <w:ilvl w:val="1"/>
          <w:numId w:val="21"/>
        </w:numPr>
        <w:rPr>
          <w:rFonts w:ascii="Arial" w:eastAsia="Times New Roman" w:hAnsi="Arial" w:cs="Arial"/>
        </w:rPr>
      </w:pPr>
      <w:r>
        <w:rPr>
          <w:rFonts w:ascii="Arial" w:eastAsia="Times New Roman" w:hAnsi="Arial" w:cs="Arial"/>
        </w:rPr>
        <w:t>Biological/Life Sciences – Ecology</w:t>
      </w:r>
    </w:p>
    <w:p w:rsidR="00E0646C" w:rsidRDefault="00E0646C" w:rsidP="00E0646C">
      <w:pPr>
        <w:pStyle w:val="ListParagraph"/>
        <w:numPr>
          <w:ilvl w:val="1"/>
          <w:numId w:val="21"/>
        </w:numPr>
        <w:rPr>
          <w:rFonts w:ascii="Arial" w:eastAsia="Times New Roman" w:hAnsi="Arial" w:cs="Arial"/>
        </w:rPr>
      </w:pPr>
      <w:r>
        <w:rPr>
          <w:rFonts w:ascii="Arial" w:eastAsia="Times New Roman" w:hAnsi="Arial" w:cs="Arial"/>
        </w:rPr>
        <w:t>Investigation and Experimentation</w:t>
      </w:r>
    </w:p>
    <w:bookmarkEnd w:id="7"/>
    <w:p w:rsidR="00F176ED" w:rsidRPr="006A160E" w:rsidRDefault="00F176ED" w:rsidP="006A160E">
      <w:pPr>
        <w:tabs>
          <w:tab w:val="left" w:pos="2169"/>
        </w:tabs>
      </w:pPr>
    </w:p>
    <w:sectPr w:rsidR="00F176ED" w:rsidRPr="006A160E" w:rsidSect="00644447">
      <w:headerReference w:type="default" r:id="rId15"/>
      <w:footerReference w:type="even" r:id="rId16"/>
      <w:footerReference w:type="default" r:id="rId17"/>
      <w:headerReference w:type="first" r:id="rId18"/>
      <w:pgSz w:w="12240" w:h="15840"/>
      <w:pgMar w:top="1080" w:right="1080" w:bottom="1080" w:left="1080" w:header="36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70F31" w:rsidRDefault="00470F31" w:rsidP="00F176ED">
      <w:r>
        <w:separator/>
      </w:r>
    </w:p>
  </w:endnote>
  <w:endnote w:type="continuationSeparator" w:id="1">
    <w:p w:rsidR="00470F31" w:rsidRDefault="00470F31" w:rsidP="00F1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LEJJF+Palatino">
    <w:altName w:val="Book Antiqua"/>
    <w:panose1 w:val="00000000000000000000"/>
    <w:charset w:val="4D"/>
    <w:family w:val="roman"/>
    <w:notTrueType/>
    <w:pitch w:val="default"/>
    <w:sig w:usb0="00000003" w:usb1="00000000" w:usb2="00000000" w:usb3="00000000" w:csb0="00000001" w:csb1="00000000"/>
  </w:font>
  <w:font w:name="Lucida Grande">
    <w:panose1 w:val="020B0606020202020204"/>
    <w:charset w:val="00"/>
    <w:family w:val="auto"/>
    <w:pitch w:val="variable"/>
    <w:sig w:usb0="E1000AEF" w:usb1="5000A1FF" w:usb2="00000000" w:usb3="00000000" w:csb0="000001BF" w:csb1="00000000"/>
  </w:font>
  <w:font w:name="Myriad Web Pro">
    <w:charset w:val="00"/>
    <w:family w:val="auto"/>
    <w:pitch w:val="variable"/>
    <w:sig w:usb0="8000002F" w:usb1="5000204A" w:usb2="00000000" w:usb3="00000000" w:csb0="00000093"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0F31" w:rsidRPr="003B0238" w:rsidRDefault="00470F31" w:rsidP="00F176ED">
    <w:pPr>
      <w:pStyle w:val="Footer"/>
    </w:pPr>
    <w:r>
      <w:rPr>
        <w:noProof/>
      </w:rPr>
      <w:drawing>
        <wp:inline distT="0" distB="0" distL="0" distR="0">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0F31" w:rsidRDefault="00470F31" w:rsidP="00BB1879">
    <w:pPr>
      <w:pStyle w:val="Footer"/>
      <w:tabs>
        <w:tab w:val="clear" w:pos="9360"/>
        <w:tab w:val="left" w:pos="810"/>
        <w:tab w:val="right" w:pos="9990"/>
      </w:tabs>
    </w:pPr>
    <w:r>
      <w:rPr>
        <w:rFonts w:ascii="Arial" w:hAnsi="Arial"/>
        <w:i/>
        <w:noProof/>
      </w:rPr>
      <w:drawing>
        <wp:inline distT="0" distB="0" distL="0" distR="0">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2012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B2C">
        <w:rPr>
          <w:rStyle w:val="Hyperlink"/>
          <w:rFonts w:ascii="Arial" w:hAnsi="Arial"/>
          <w:i/>
          <w:sz w:val="22"/>
        </w:rPr>
        <w:t>http://scwibles.ucsc.edu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4850D0">
      <w:rPr>
        <w:rStyle w:val="PageNumber"/>
        <w:rFonts w:ascii="Arial" w:hAnsi="Arial"/>
        <w:noProof/>
      </w:rPr>
      <w:t>6</w:t>
    </w:r>
    <w:r w:rsidRPr="00CE466B">
      <w:rPr>
        <w:rStyle w:val="PageNumber"/>
        <w:rFonts w:ascii="Arial" w:hAnsi="Arial"/>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70F31" w:rsidRDefault="00470F31" w:rsidP="00F176ED">
      <w:r>
        <w:separator/>
      </w:r>
    </w:p>
  </w:footnote>
  <w:footnote w:type="continuationSeparator" w:id="1">
    <w:p w:rsidR="00470F31" w:rsidRDefault="00470F31" w:rsidP="00F176E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0F31" w:rsidRDefault="00470F31" w:rsidP="00D73865">
    <w:pPr>
      <w:pStyle w:val="Header"/>
      <w:jc w:val="right"/>
    </w:pPr>
    <w:r>
      <w:t>Bioacoustics</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0F31" w:rsidRPr="00644447" w:rsidRDefault="00470F31" w:rsidP="00644447">
    <w:pPr>
      <w:pStyle w:val="Header"/>
    </w:pPr>
    <w:r>
      <w:rPr>
        <w:noProof/>
      </w:rPr>
      <w:drawing>
        <wp:inline distT="0" distB="0" distL="0" distR="0">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9081F"/>
    <w:multiLevelType w:val="hybridMultilevel"/>
    <w:tmpl w:val="7BAC0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D6BCE"/>
    <w:multiLevelType w:val="hybridMultilevel"/>
    <w:tmpl w:val="204EA2BA"/>
    <w:lvl w:ilvl="0" w:tplc="26E21EF2">
      <w:start w:val="1"/>
      <w:numFmt w:val="bullet"/>
      <w:lvlText w:val=""/>
      <w:lvlJc w:val="left"/>
      <w:pPr>
        <w:tabs>
          <w:tab w:val="num" w:pos="720"/>
        </w:tabs>
        <w:ind w:left="720" w:hanging="360"/>
      </w:pPr>
      <w:rPr>
        <w:rFonts w:ascii="Wingdings 3" w:hAnsi="Wingdings 3" w:hint="default"/>
      </w:rPr>
    </w:lvl>
    <w:lvl w:ilvl="1" w:tplc="87542D24" w:tentative="1">
      <w:start w:val="1"/>
      <w:numFmt w:val="bullet"/>
      <w:lvlText w:val=""/>
      <w:lvlJc w:val="left"/>
      <w:pPr>
        <w:tabs>
          <w:tab w:val="num" w:pos="1440"/>
        </w:tabs>
        <w:ind w:left="1440" w:hanging="360"/>
      </w:pPr>
      <w:rPr>
        <w:rFonts w:ascii="Wingdings 3" w:hAnsi="Wingdings 3" w:hint="default"/>
      </w:rPr>
    </w:lvl>
    <w:lvl w:ilvl="2" w:tplc="48FC6D2A" w:tentative="1">
      <w:start w:val="1"/>
      <w:numFmt w:val="bullet"/>
      <w:lvlText w:val=""/>
      <w:lvlJc w:val="left"/>
      <w:pPr>
        <w:tabs>
          <w:tab w:val="num" w:pos="2160"/>
        </w:tabs>
        <w:ind w:left="2160" w:hanging="360"/>
      </w:pPr>
      <w:rPr>
        <w:rFonts w:ascii="Wingdings 3" w:hAnsi="Wingdings 3" w:hint="default"/>
      </w:rPr>
    </w:lvl>
    <w:lvl w:ilvl="3" w:tplc="49269A22" w:tentative="1">
      <w:start w:val="1"/>
      <w:numFmt w:val="bullet"/>
      <w:lvlText w:val=""/>
      <w:lvlJc w:val="left"/>
      <w:pPr>
        <w:tabs>
          <w:tab w:val="num" w:pos="2880"/>
        </w:tabs>
        <w:ind w:left="2880" w:hanging="360"/>
      </w:pPr>
      <w:rPr>
        <w:rFonts w:ascii="Wingdings 3" w:hAnsi="Wingdings 3" w:hint="default"/>
      </w:rPr>
    </w:lvl>
    <w:lvl w:ilvl="4" w:tplc="78CC9E3A" w:tentative="1">
      <w:start w:val="1"/>
      <w:numFmt w:val="bullet"/>
      <w:lvlText w:val=""/>
      <w:lvlJc w:val="left"/>
      <w:pPr>
        <w:tabs>
          <w:tab w:val="num" w:pos="3600"/>
        </w:tabs>
        <w:ind w:left="3600" w:hanging="360"/>
      </w:pPr>
      <w:rPr>
        <w:rFonts w:ascii="Wingdings 3" w:hAnsi="Wingdings 3" w:hint="default"/>
      </w:rPr>
    </w:lvl>
    <w:lvl w:ilvl="5" w:tplc="AA56537E" w:tentative="1">
      <w:start w:val="1"/>
      <w:numFmt w:val="bullet"/>
      <w:lvlText w:val=""/>
      <w:lvlJc w:val="left"/>
      <w:pPr>
        <w:tabs>
          <w:tab w:val="num" w:pos="4320"/>
        </w:tabs>
        <w:ind w:left="4320" w:hanging="360"/>
      </w:pPr>
      <w:rPr>
        <w:rFonts w:ascii="Wingdings 3" w:hAnsi="Wingdings 3" w:hint="default"/>
      </w:rPr>
    </w:lvl>
    <w:lvl w:ilvl="6" w:tplc="8EB8D0D6" w:tentative="1">
      <w:start w:val="1"/>
      <w:numFmt w:val="bullet"/>
      <w:lvlText w:val=""/>
      <w:lvlJc w:val="left"/>
      <w:pPr>
        <w:tabs>
          <w:tab w:val="num" w:pos="5040"/>
        </w:tabs>
        <w:ind w:left="5040" w:hanging="360"/>
      </w:pPr>
      <w:rPr>
        <w:rFonts w:ascii="Wingdings 3" w:hAnsi="Wingdings 3" w:hint="default"/>
      </w:rPr>
    </w:lvl>
    <w:lvl w:ilvl="7" w:tplc="5E60E762" w:tentative="1">
      <w:start w:val="1"/>
      <w:numFmt w:val="bullet"/>
      <w:lvlText w:val=""/>
      <w:lvlJc w:val="left"/>
      <w:pPr>
        <w:tabs>
          <w:tab w:val="num" w:pos="5760"/>
        </w:tabs>
        <w:ind w:left="5760" w:hanging="360"/>
      </w:pPr>
      <w:rPr>
        <w:rFonts w:ascii="Wingdings 3" w:hAnsi="Wingdings 3" w:hint="default"/>
      </w:rPr>
    </w:lvl>
    <w:lvl w:ilvl="8" w:tplc="2BF4AF90" w:tentative="1">
      <w:start w:val="1"/>
      <w:numFmt w:val="bullet"/>
      <w:lvlText w:val=""/>
      <w:lvlJc w:val="left"/>
      <w:pPr>
        <w:tabs>
          <w:tab w:val="num" w:pos="6480"/>
        </w:tabs>
        <w:ind w:left="6480" w:hanging="360"/>
      </w:pPr>
      <w:rPr>
        <w:rFonts w:ascii="Wingdings 3" w:hAnsi="Wingdings 3" w:hint="default"/>
      </w:rPr>
    </w:lvl>
  </w:abstractNum>
  <w:abstractNum w:abstractNumId="9">
    <w:nsid w:val="41C8561A"/>
    <w:multiLevelType w:val="hybridMultilevel"/>
    <w:tmpl w:val="CE44A2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60B6C"/>
    <w:multiLevelType w:val="hybridMultilevel"/>
    <w:tmpl w:val="BEF4373C"/>
    <w:lvl w:ilvl="0" w:tplc="675C8B2A">
      <w:start w:val="1"/>
      <w:numFmt w:val="decimal"/>
      <w:lvlText w:val="%1)"/>
      <w:lvlJc w:val="left"/>
      <w:pPr>
        <w:ind w:left="720" w:hanging="360"/>
      </w:pPr>
      <w:rPr>
        <w:rFonts w:ascii="Tahoma" w:eastAsia="ヒラギノ角ゴ Pro W3" w:hAnsi="Tahom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AD2D1B"/>
    <w:multiLevelType w:val="hybridMultilevel"/>
    <w:tmpl w:val="D20A4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901FA9"/>
    <w:multiLevelType w:val="hybridMultilevel"/>
    <w:tmpl w:val="800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8B0642"/>
    <w:multiLevelType w:val="hybridMultilevel"/>
    <w:tmpl w:val="6998645A"/>
    <w:lvl w:ilvl="0" w:tplc="3692DF62">
      <w:start w:val="1"/>
      <w:numFmt w:val="bullet"/>
      <w:lvlText w:val=""/>
      <w:lvlJc w:val="left"/>
      <w:pPr>
        <w:tabs>
          <w:tab w:val="num" w:pos="720"/>
        </w:tabs>
        <w:ind w:left="720" w:hanging="360"/>
      </w:pPr>
      <w:rPr>
        <w:rFonts w:ascii="Wingdings 3" w:hAnsi="Wingdings 3" w:hint="default"/>
      </w:rPr>
    </w:lvl>
    <w:lvl w:ilvl="1" w:tplc="5808896A" w:tentative="1">
      <w:start w:val="1"/>
      <w:numFmt w:val="bullet"/>
      <w:lvlText w:val=""/>
      <w:lvlJc w:val="left"/>
      <w:pPr>
        <w:tabs>
          <w:tab w:val="num" w:pos="1440"/>
        </w:tabs>
        <w:ind w:left="1440" w:hanging="360"/>
      </w:pPr>
      <w:rPr>
        <w:rFonts w:ascii="Wingdings 3" w:hAnsi="Wingdings 3" w:hint="default"/>
      </w:rPr>
    </w:lvl>
    <w:lvl w:ilvl="2" w:tplc="3F1A50C6" w:tentative="1">
      <w:start w:val="1"/>
      <w:numFmt w:val="bullet"/>
      <w:lvlText w:val=""/>
      <w:lvlJc w:val="left"/>
      <w:pPr>
        <w:tabs>
          <w:tab w:val="num" w:pos="2160"/>
        </w:tabs>
        <w:ind w:left="2160" w:hanging="360"/>
      </w:pPr>
      <w:rPr>
        <w:rFonts w:ascii="Wingdings 3" w:hAnsi="Wingdings 3" w:hint="default"/>
      </w:rPr>
    </w:lvl>
    <w:lvl w:ilvl="3" w:tplc="4D842D12" w:tentative="1">
      <w:start w:val="1"/>
      <w:numFmt w:val="bullet"/>
      <w:lvlText w:val=""/>
      <w:lvlJc w:val="left"/>
      <w:pPr>
        <w:tabs>
          <w:tab w:val="num" w:pos="2880"/>
        </w:tabs>
        <w:ind w:left="2880" w:hanging="360"/>
      </w:pPr>
      <w:rPr>
        <w:rFonts w:ascii="Wingdings 3" w:hAnsi="Wingdings 3" w:hint="default"/>
      </w:rPr>
    </w:lvl>
    <w:lvl w:ilvl="4" w:tplc="8432D510" w:tentative="1">
      <w:start w:val="1"/>
      <w:numFmt w:val="bullet"/>
      <w:lvlText w:val=""/>
      <w:lvlJc w:val="left"/>
      <w:pPr>
        <w:tabs>
          <w:tab w:val="num" w:pos="3600"/>
        </w:tabs>
        <w:ind w:left="3600" w:hanging="360"/>
      </w:pPr>
      <w:rPr>
        <w:rFonts w:ascii="Wingdings 3" w:hAnsi="Wingdings 3" w:hint="default"/>
      </w:rPr>
    </w:lvl>
    <w:lvl w:ilvl="5" w:tplc="6E24DAB6" w:tentative="1">
      <w:start w:val="1"/>
      <w:numFmt w:val="bullet"/>
      <w:lvlText w:val=""/>
      <w:lvlJc w:val="left"/>
      <w:pPr>
        <w:tabs>
          <w:tab w:val="num" w:pos="4320"/>
        </w:tabs>
        <w:ind w:left="4320" w:hanging="360"/>
      </w:pPr>
      <w:rPr>
        <w:rFonts w:ascii="Wingdings 3" w:hAnsi="Wingdings 3" w:hint="default"/>
      </w:rPr>
    </w:lvl>
    <w:lvl w:ilvl="6" w:tplc="20082E30" w:tentative="1">
      <w:start w:val="1"/>
      <w:numFmt w:val="bullet"/>
      <w:lvlText w:val=""/>
      <w:lvlJc w:val="left"/>
      <w:pPr>
        <w:tabs>
          <w:tab w:val="num" w:pos="5040"/>
        </w:tabs>
        <w:ind w:left="5040" w:hanging="360"/>
      </w:pPr>
      <w:rPr>
        <w:rFonts w:ascii="Wingdings 3" w:hAnsi="Wingdings 3" w:hint="default"/>
      </w:rPr>
    </w:lvl>
    <w:lvl w:ilvl="7" w:tplc="4BB2601E" w:tentative="1">
      <w:start w:val="1"/>
      <w:numFmt w:val="bullet"/>
      <w:lvlText w:val=""/>
      <w:lvlJc w:val="left"/>
      <w:pPr>
        <w:tabs>
          <w:tab w:val="num" w:pos="5760"/>
        </w:tabs>
        <w:ind w:left="5760" w:hanging="360"/>
      </w:pPr>
      <w:rPr>
        <w:rFonts w:ascii="Wingdings 3" w:hAnsi="Wingdings 3" w:hint="default"/>
      </w:rPr>
    </w:lvl>
    <w:lvl w:ilvl="8" w:tplc="DA6A8E52" w:tentative="1">
      <w:start w:val="1"/>
      <w:numFmt w:val="bullet"/>
      <w:lvlText w:val=""/>
      <w:lvlJc w:val="left"/>
      <w:pPr>
        <w:tabs>
          <w:tab w:val="num" w:pos="6480"/>
        </w:tabs>
        <w:ind w:left="6480" w:hanging="360"/>
      </w:pPr>
      <w:rPr>
        <w:rFonts w:ascii="Wingdings 3" w:hAnsi="Wingdings 3" w:hint="default"/>
      </w:rPr>
    </w:lvl>
  </w:abstractNum>
  <w:abstractNum w:abstractNumId="18">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0"/>
  </w:num>
  <w:num w:numId="4">
    <w:abstractNumId w:val="19"/>
  </w:num>
  <w:num w:numId="5">
    <w:abstractNumId w:val="14"/>
  </w:num>
  <w:num w:numId="6">
    <w:abstractNumId w:val="7"/>
  </w:num>
  <w:num w:numId="7">
    <w:abstractNumId w:val="16"/>
  </w:num>
  <w:num w:numId="8">
    <w:abstractNumId w:val="18"/>
  </w:num>
  <w:num w:numId="9">
    <w:abstractNumId w:val="5"/>
  </w:num>
  <w:num w:numId="10">
    <w:abstractNumId w:val="6"/>
  </w:num>
  <w:num w:numId="11">
    <w:abstractNumId w:val="21"/>
  </w:num>
  <w:num w:numId="12">
    <w:abstractNumId w:val="11"/>
  </w:num>
  <w:num w:numId="13">
    <w:abstractNumId w:val="13"/>
  </w:num>
  <w:num w:numId="14">
    <w:abstractNumId w:val="2"/>
  </w:num>
  <w:num w:numId="15">
    <w:abstractNumId w:val="3"/>
  </w:num>
  <w:num w:numId="16">
    <w:abstractNumId w:val="17"/>
  </w:num>
  <w:num w:numId="17">
    <w:abstractNumId w:val="8"/>
  </w:num>
  <w:num w:numId="18">
    <w:abstractNumId w:val="10"/>
  </w:num>
  <w:num w:numId="19">
    <w:abstractNumId w:val="15"/>
  </w:num>
  <w:num w:numId="20">
    <w:abstractNumId w:val="12"/>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2001"/>
  <w:doNotTrackMoves/>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ru v:ext="edit" colors="#507285,white,#789353,#ededed,#48647c,#2c517c,#3a5b85,#e6bd7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E5BBF"/>
    <w:rsid w:val="00015E94"/>
    <w:rsid w:val="00020D79"/>
    <w:rsid w:val="00030A10"/>
    <w:rsid w:val="00036C39"/>
    <w:rsid w:val="00047DBD"/>
    <w:rsid w:val="00057F52"/>
    <w:rsid w:val="00063312"/>
    <w:rsid w:val="000A416B"/>
    <w:rsid w:val="000B7A4A"/>
    <w:rsid w:val="000C7362"/>
    <w:rsid w:val="000E080D"/>
    <w:rsid w:val="00110161"/>
    <w:rsid w:val="00115264"/>
    <w:rsid w:val="00141229"/>
    <w:rsid w:val="0018448E"/>
    <w:rsid w:val="00186405"/>
    <w:rsid w:val="00186554"/>
    <w:rsid w:val="00191405"/>
    <w:rsid w:val="001A27C6"/>
    <w:rsid w:val="001C1AA8"/>
    <w:rsid w:val="001D5368"/>
    <w:rsid w:val="001D5CCA"/>
    <w:rsid w:val="001F2E7E"/>
    <w:rsid w:val="00200B74"/>
    <w:rsid w:val="00213FA5"/>
    <w:rsid w:val="00216396"/>
    <w:rsid w:val="002408EE"/>
    <w:rsid w:val="00251C7C"/>
    <w:rsid w:val="00263464"/>
    <w:rsid w:val="00281A46"/>
    <w:rsid w:val="00313792"/>
    <w:rsid w:val="0034711B"/>
    <w:rsid w:val="0035551C"/>
    <w:rsid w:val="00384500"/>
    <w:rsid w:val="003A7706"/>
    <w:rsid w:val="003C0B66"/>
    <w:rsid w:val="003C6ACF"/>
    <w:rsid w:val="003D359A"/>
    <w:rsid w:val="003E2971"/>
    <w:rsid w:val="004058A2"/>
    <w:rsid w:val="0043593E"/>
    <w:rsid w:val="00446C31"/>
    <w:rsid w:val="00462D5F"/>
    <w:rsid w:val="00470F31"/>
    <w:rsid w:val="004850D0"/>
    <w:rsid w:val="004B0F19"/>
    <w:rsid w:val="004D138A"/>
    <w:rsid w:val="0050005F"/>
    <w:rsid w:val="005060E6"/>
    <w:rsid w:val="005111D2"/>
    <w:rsid w:val="00545D89"/>
    <w:rsid w:val="005477D7"/>
    <w:rsid w:val="00594CCD"/>
    <w:rsid w:val="00597414"/>
    <w:rsid w:val="005E500B"/>
    <w:rsid w:val="006131B3"/>
    <w:rsid w:val="00613B1F"/>
    <w:rsid w:val="00634D55"/>
    <w:rsid w:val="00635438"/>
    <w:rsid w:val="00637132"/>
    <w:rsid w:val="00643B8D"/>
    <w:rsid w:val="00644447"/>
    <w:rsid w:val="00690018"/>
    <w:rsid w:val="006964F9"/>
    <w:rsid w:val="006A160E"/>
    <w:rsid w:val="006C0CFA"/>
    <w:rsid w:val="006C5121"/>
    <w:rsid w:val="006D0B15"/>
    <w:rsid w:val="006F00BD"/>
    <w:rsid w:val="007131D1"/>
    <w:rsid w:val="00714DEC"/>
    <w:rsid w:val="007363AD"/>
    <w:rsid w:val="00775151"/>
    <w:rsid w:val="00777BCD"/>
    <w:rsid w:val="00780703"/>
    <w:rsid w:val="007B07A6"/>
    <w:rsid w:val="007B09BF"/>
    <w:rsid w:val="007C40D1"/>
    <w:rsid w:val="007D6A25"/>
    <w:rsid w:val="007E02AC"/>
    <w:rsid w:val="007E1A20"/>
    <w:rsid w:val="00800CC5"/>
    <w:rsid w:val="008412DA"/>
    <w:rsid w:val="00842DD5"/>
    <w:rsid w:val="00854B78"/>
    <w:rsid w:val="00874AFB"/>
    <w:rsid w:val="00880263"/>
    <w:rsid w:val="008A42A6"/>
    <w:rsid w:val="00933862"/>
    <w:rsid w:val="009376F1"/>
    <w:rsid w:val="009419CE"/>
    <w:rsid w:val="009578AF"/>
    <w:rsid w:val="009C093B"/>
    <w:rsid w:val="009C5AA9"/>
    <w:rsid w:val="009D6D13"/>
    <w:rsid w:val="009F3B6D"/>
    <w:rsid w:val="00A02FAA"/>
    <w:rsid w:val="00A10EB4"/>
    <w:rsid w:val="00A3041C"/>
    <w:rsid w:val="00A60AF5"/>
    <w:rsid w:val="00A76681"/>
    <w:rsid w:val="00A90703"/>
    <w:rsid w:val="00AA146C"/>
    <w:rsid w:val="00AA5E1A"/>
    <w:rsid w:val="00AF0D57"/>
    <w:rsid w:val="00BA464E"/>
    <w:rsid w:val="00BB1879"/>
    <w:rsid w:val="00BD0F11"/>
    <w:rsid w:val="00BF5B63"/>
    <w:rsid w:val="00C15744"/>
    <w:rsid w:val="00C207C6"/>
    <w:rsid w:val="00C26FF6"/>
    <w:rsid w:val="00C64DB6"/>
    <w:rsid w:val="00C6680A"/>
    <w:rsid w:val="00C924CC"/>
    <w:rsid w:val="00CA4555"/>
    <w:rsid w:val="00CB09A1"/>
    <w:rsid w:val="00CC22BC"/>
    <w:rsid w:val="00CD04A5"/>
    <w:rsid w:val="00CD0E0C"/>
    <w:rsid w:val="00CE466B"/>
    <w:rsid w:val="00D03DBB"/>
    <w:rsid w:val="00D05016"/>
    <w:rsid w:val="00D248AC"/>
    <w:rsid w:val="00D358E9"/>
    <w:rsid w:val="00D73865"/>
    <w:rsid w:val="00D7712D"/>
    <w:rsid w:val="00D82E33"/>
    <w:rsid w:val="00DA10A0"/>
    <w:rsid w:val="00DA157E"/>
    <w:rsid w:val="00DA368E"/>
    <w:rsid w:val="00DA51D0"/>
    <w:rsid w:val="00DA7074"/>
    <w:rsid w:val="00DE4D44"/>
    <w:rsid w:val="00DE5430"/>
    <w:rsid w:val="00DF2A74"/>
    <w:rsid w:val="00E0646C"/>
    <w:rsid w:val="00E10B4A"/>
    <w:rsid w:val="00E20E59"/>
    <w:rsid w:val="00E21E1E"/>
    <w:rsid w:val="00E2439E"/>
    <w:rsid w:val="00E26865"/>
    <w:rsid w:val="00E61963"/>
    <w:rsid w:val="00E758FC"/>
    <w:rsid w:val="00E800A1"/>
    <w:rsid w:val="00E94649"/>
    <w:rsid w:val="00E95B32"/>
    <w:rsid w:val="00EA0498"/>
    <w:rsid w:val="00EA5EE6"/>
    <w:rsid w:val="00EB1A8E"/>
    <w:rsid w:val="00EB1D83"/>
    <w:rsid w:val="00EC232F"/>
    <w:rsid w:val="00ED3372"/>
    <w:rsid w:val="00EE06FC"/>
    <w:rsid w:val="00EE1909"/>
    <w:rsid w:val="00EE5BBF"/>
    <w:rsid w:val="00F01BB8"/>
    <w:rsid w:val="00F161D4"/>
    <w:rsid w:val="00F176ED"/>
    <w:rsid w:val="00F451EA"/>
    <w:rsid w:val="00F57870"/>
    <w:rsid w:val="00FB1099"/>
    <w:rsid w:val="00FC6374"/>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07285,white,#789353,#ededed,#48647c,#2c517c,#3a5b85,#e6bd7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74996">
      <w:bodyDiv w:val="1"/>
      <w:marLeft w:val="0"/>
      <w:marRight w:val="0"/>
      <w:marTop w:val="0"/>
      <w:marBottom w:val="0"/>
      <w:divBdr>
        <w:top w:val="none" w:sz="0" w:space="0" w:color="auto"/>
        <w:left w:val="none" w:sz="0" w:space="0" w:color="auto"/>
        <w:bottom w:val="none" w:sz="0" w:space="0" w:color="auto"/>
        <w:right w:val="none" w:sz="0" w:space="0" w:color="auto"/>
      </w:divBdr>
    </w:div>
    <w:div w:id="336470262">
      <w:bodyDiv w:val="1"/>
      <w:marLeft w:val="0"/>
      <w:marRight w:val="0"/>
      <w:marTop w:val="0"/>
      <w:marBottom w:val="0"/>
      <w:divBdr>
        <w:top w:val="none" w:sz="0" w:space="0" w:color="auto"/>
        <w:left w:val="none" w:sz="0" w:space="0" w:color="auto"/>
        <w:bottom w:val="none" w:sz="0" w:space="0" w:color="auto"/>
        <w:right w:val="none" w:sz="0" w:space="0" w:color="auto"/>
      </w:divBdr>
      <w:divsChild>
        <w:div w:id="152377613">
          <w:marLeft w:val="576"/>
          <w:marRight w:val="0"/>
          <w:marTop w:val="80"/>
          <w:marBottom w:val="0"/>
          <w:divBdr>
            <w:top w:val="none" w:sz="0" w:space="0" w:color="auto"/>
            <w:left w:val="none" w:sz="0" w:space="0" w:color="auto"/>
            <w:bottom w:val="none" w:sz="0" w:space="0" w:color="auto"/>
            <w:right w:val="none" w:sz="0" w:space="0" w:color="auto"/>
          </w:divBdr>
        </w:div>
      </w:divsChild>
    </w:div>
    <w:div w:id="620114017">
      <w:bodyDiv w:val="1"/>
      <w:marLeft w:val="0"/>
      <w:marRight w:val="0"/>
      <w:marTop w:val="0"/>
      <w:marBottom w:val="0"/>
      <w:divBdr>
        <w:top w:val="none" w:sz="0" w:space="0" w:color="auto"/>
        <w:left w:val="none" w:sz="0" w:space="0" w:color="auto"/>
        <w:bottom w:val="none" w:sz="0" w:space="0" w:color="auto"/>
        <w:right w:val="none" w:sz="0" w:space="0" w:color="auto"/>
      </w:divBdr>
      <w:divsChild>
        <w:div w:id="412897977">
          <w:marLeft w:val="576"/>
          <w:marRight w:val="0"/>
          <w:marTop w:val="80"/>
          <w:marBottom w:val="0"/>
          <w:divBdr>
            <w:top w:val="none" w:sz="0" w:space="0" w:color="auto"/>
            <w:left w:val="none" w:sz="0" w:space="0" w:color="auto"/>
            <w:bottom w:val="none" w:sz="0" w:space="0" w:color="auto"/>
            <w:right w:val="none" w:sz="0" w:space="0" w:color="auto"/>
          </w:divBdr>
        </w:div>
      </w:divsChild>
    </w:div>
    <w:div w:id="667099092">
      <w:bodyDiv w:val="1"/>
      <w:marLeft w:val="0"/>
      <w:marRight w:val="0"/>
      <w:marTop w:val="0"/>
      <w:marBottom w:val="0"/>
      <w:divBdr>
        <w:top w:val="none" w:sz="0" w:space="0" w:color="auto"/>
        <w:left w:val="none" w:sz="0" w:space="0" w:color="auto"/>
        <w:bottom w:val="none" w:sz="0" w:space="0" w:color="auto"/>
        <w:right w:val="none" w:sz="0" w:space="0" w:color="auto"/>
      </w:divBdr>
    </w:div>
    <w:div w:id="717239318">
      <w:bodyDiv w:val="1"/>
      <w:marLeft w:val="0"/>
      <w:marRight w:val="0"/>
      <w:marTop w:val="0"/>
      <w:marBottom w:val="0"/>
      <w:divBdr>
        <w:top w:val="none" w:sz="0" w:space="0" w:color="auto"/>
        <w:left w:val="none" w:sz="0" w:space="0" w:color="auto"/>
        <w:bottom w:val="none" w:sz="0" w:space="0" w:color="auto"/>
        <w:right w:val="none" w:sz="0" w:space="0" w:color="auto"/>
      </w:divBdr>
    </w:div>
    <w:div w:id="1046292779">
      <w:bodyDiv w:val="1"/>
      <w:marLeft w:val="0"/>
      <w:marRight w:val="0"/>
      <w:marTop w:val="0"/>
      <w:marBottom w:val="0"/>
      <w:divBdr>
        <w:top w:val="none" w:sz="0" w:space="0" w:color="auto"/>
        <w:left w:val="none" w:sz="0" w:space="0" w:color="auto"/>
        <w:bottom w:val="none" w:sz="0" w:space="0" w:color="auto"/>
        <w:right w:val="none" w:sz="0" w:space="0" w:color="auto"/>
      </w:divBdr>
    </w:div>
    <w:div w:id="109544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GkNJvZINSEY"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birds.cornell.edu/brp/raven/RavenVersions.html" TargetMode="External"/><Relationship Id="rId11" Type="http://schemas.openxmlformats.org/officeDocument/2006/relationships/hyperlink" Target="http://www.amazon.com/ADC-Aluminum-Alloy-Tuning-Fork/dp/B000QV1OZI" TargetMode="External"/><Relationship Id="rId12" Type="http://schemas.openxmlformats.org/officeDocument/2006/relationships/hyperlink" Target="http://www.birds.cornell.edu/brp/raven/RavenVersions.html"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rds.cornell.edu/brp/raven/RavenVersions.html" TargetMode="External"/><Relationship Id="rId8" Type="http://schemas.openxmlformats.org/officeDocument/2006/relationships/hyperlink" Target="http://www.amazon.com/ADC-Aluminum-Alloy-Tuning-Fork/dp/B000QV1OZ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scwibles.uc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1873</Words>
  <Characters>10681</Characters>
  <Application>Microsoft Word 12.0.0</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13117</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Don Bard</cp:lastModifiedBy>
  <cp:revision>17</cp:revision>
  <cp:lastPrinted>2011-02-28T17:42:00Z</cp:lastPrinted>
  <dcterms:created xsi:type="dcterms:W3CDTF">2014-05-14T01:37:00Z</dcterms:created>
  <dcterms:modified xsi:type="dcterms:W3CDTF">2015-06-01T19:56:00Z</dcterms:modified>
</cp:coreProperties>
</file>